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CEB3" w14:textId="51883DD5" w:rsidR="00557336" w:rsidRPr="00675790" w:rsidRDefault="003E2BE5" w:rsidP="00675790">
      <w:pPr>
        <w:pStyle w:val="a7"/>
        <w:numPr>
          <w:ilvl w:val="0"/>
          <w:numId w:val="3"/>
        </w:numPr>
        <w:spacing w:after="0" w:line="240" w:lineRule="auto"/>
        <w:ind w:left="357" w:firstLine="0"/>
        <w:jc w:val="both"/>
        <w:rPr>
          <w:rFonts w:ascii="Times New Roman" w:hAnsi="Times New Roman" w:cs="Times New Roman"/>
          <w:sz w:val="26"/>
          <w:szCs w:val="26"/>
          <w:lang w:val="ru-RU"/>
        </w:rPr>
      </w:pPr>
      <w:r w:rsidRPr="00675790">
        <w:rPr>
          <w:rFonts w:ascii="Times New Roman" w:hAnsi="Times New Roman" w:cs="Times New Roman"/>
          <w:sz w:val="26"/>
          <w:szCs w:val="26"/>
          <w:lang w:val="ru-RU"/>
        </w:rPr>
        <w:t xml:space="preserve">Помогите ребенку </w:t>
      </w:r>
      <w:r w:rsidR="00675790" w:rsidRPr="00675790">
        <w:rPr>
          <w:rFonts w:ascii="Times New Roman" w:hAnsi="Times New Roman" w:cs="Times New Roman"/>
          <w:sz w:val="26"/>
          <w:szCs w:val="26"/>
          <w:lang w:val="ru-RU"/>
        </w:rPr>
        <w:t>определить источник психологического дискомфорта.</w:t>
      </w:r>
    </w:p>
    <w:p w14:paraId="26695E62" w14:textId="3DF7F80D" w:rsidR="00CC4601" w:rsidRDefault="00675790" w:rsidP="004D69BE">
      <w:pPr>
        <w:pStyle w:val="a7"/>
        <w:numPr>
          <w:ilvl w:val="0"/>
          <w:numId w:val="3"/>
        </w:numPr>
        <w:spacing w:after="0" w:line="240" w:lineRule="auto"/>
        <w:ind w:left="357" w:firstLine="0"/>
        <w:jc w:val="both"/>
      </w:pPr>
      <w:r w:rsidRPr="00675790">
        <w:rPr>
          <w:rFonts w:ascii="Times New Roman" w:hAnsi="Times New Roman" w:cs="Times New Roman"/>
          <w:sz w:val="26"/>
          <w:szCs w:val="26"/>
          <w:lang w:val="ru-RU"/>
        </w:rPr>
        <w:t>Дайте ребенку возможность высказаться и говорите только тогда, когда он перестанет говорить.</w:t>
      </w:r>
    </w:p>
    <w:p w14:paraId="1EB51DD0" w14:textId="017F4F0D" w:rsidR="00CC4601" w:rsidRDefault="00CC4601">
      <w:r>
        <w:rPr>
          <w:noProof/>
        </w:rPr>
        <w:drawing>
          <wp:inline distT="0" distB="0" distL="0" distR="0" wp14:anchorId="208C9742" wp14:editId="00E9D594">
            <wp:extent cx="2914650" cy="193843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78" cy="1942709"/>
                    </a:xfrm>
                    <a:prstGeom prst="rect">
                      <a:avLst/>
                    </a:prstGeom>
                    <a:noFill/>
                  </pic:spPr>
                </pic:pic>
              </a:graphicData>
            </a:graphic>
          </wp:inline>
        </w:drawing>
      </w:r>
    </w:p>
    <w:p w14:paraId="74D180FD" w14:textId="3F393EDE" w:rsidR="00CC4601" w:rsidRPr="00675790" w:rsidRDefault="00675790" w:rsidP="00675790">
      <w:pPr>
        <w:pStyle w:val="a7"/>
        <w:numPr>
          <w:ilvl w:val="0"/>
          <w:numId w:val="3"/>
        </w:numPr>
        <w:spacing w:after="0" w:line="240" w:lineRule="auto"/>
        <w:ind w:left="357" w:firstLine="0"/>
        <w:jc w:val="both"/>
        <w:rPr>
          <w:rFonts w:ascii="Times New Roman" w:hAnsi="Times New Roman" w:cs="Times New Roman"/>
          <w:sz w:val="26"/>
          <w:szCs w:val="26"/>
          <w:lang w:val="ru-RU"/>
        </w:rPr>
      </w:pPr>
      <w:r w:rsidRPr="00675790">
        <w:rPr>
          <w:rFonts w:ascii="Times New Roman" w:hAnsi="Times New Roman" w:cs="Times New Roman"/>
          <w:sz w:val="26"/>
          <w:szCs w:val="26"/>
          <w:lang w:val="ru-RU"/>
        </w:rPr>
        <w:t>Вселяйте ребёнку надежду, что все проблемы можно решить конструктивно.</w:t>
      </w:r>
    </w:p>
    <w:p w14:paraId="361D6457" w14:textId="634C4E11" w:rsidR="00675790" w:rsidRPr="00675790" w:rsidRDefault="00675790" w:rsidP="00675790">
      <w:pPr>
        <w:pStyle w:val="a7"/>
        <w:numPr>
          <w:ilvl w:val="0"/>
          <w:numId w:val="3"/>
        </w:numPr>
        <w:spacing w:after="0" w:line="240" w:lineRule="auto"/>
        <w:ind w:left="357" w:firstLine="0"/>
        <w:jc w:val="both"/>
        <w:rPr>
          <w:rFonts w:ascii="Times New Roman" w:hAnsi="Times New Roman" w:cs="Times New Roman"/>
          <w:sz w:val="26"/>
          <w:szCs w:val="26"/>
          <w:lang w:val="ru-RU"/>
        </w:rPr>
      </w:pPr>
      <w:r w:rsidRPr="00675790">
        <w:rPr>
          <w:rFonts w:ascii="Times New Roman" w:hAnsi="Times New Roman" w:cs="Times New Roman"/>
          <w:sz w:val="26"/>
          <w:szCs w:val="26"/>
          <w:lang w:val="ru-RU"/>
        </w:rPr>
        <w:t>Помогите ребенку осознать его личностные ресурсы.</w:t>
      </w:r>
    </w:p>
    <w:p w14:paraId="015BBD4B" w14:textId="6EC4A7C5" w:rsidR="00675790" w:rsidRPr="00675790" w:rsidRDefault="00675790" w:rsidP="00675790">
      <w:pPr>
        <w:pStyle w:val="a7"/>
        <w:numPr>
          <w:ilvl w:val="0"/>
          <w:numId w:val="3"/>
        </w:numPr>
        <w:spacing w:after="0" w:line="240" w:lineRule="auto"/>
        <w:ind w:left="357" w:firstLine="0"/>
        <w:jc w:val="both"/>
        <w:rPr>
          <w:rFonts w:ascii="Times New Roman" w:hAnsi="Times New Roman" w:cs="Times New Roman"/>
          <w:sz w:val="26"/>
          <w:szCs w:val="26"/>
          <w:lang w:val="ru-RU"/>
        </w:rPr>
      </w:pPr>
      <w:r w:rsidRPr="00675790">
        <w:rPr>
          <w:rFonts w:ascii="Times New Roman" w:hAnsi="Times New Roman" w:cs="Times New Roman"/>
          <w:sz w:val="26"/>
          <w:szCs w:val="26"/>
          <w:lang w:val="ru-RU"/>
        </w:rPr>
        <w:t>Окажите ребенку поддержку в успешной организации настоящего, и помогите определить перспективу на будущее.</w:t>
      </w:r>
    </w:p>
    <w:p w14:paraId="568CAFE2" w14:textId="77777777" w:rsidR="00675790" w:rsidRDefault="00675790" w:rsidP="00675790"/>
    <w:p w14:paraId="6E444C36" w14:textId="77777777" w:rsidR="00675790" w:rsidRPr="0086383D" w:rsidRDefault="00675790" w:rsidP="00675790">
      <w:pPr>
        <w:spacing w:after="0" w:line="240" w:lineRule="auto"/>
        <w:jc w:val="center"/>
        <w:rPr>
          <w:rFonts w:ascii="Times New Roman" w:hAnsi="Times New Roman" w:cs="Times New Roman"/>
          <w:b/>
          <w:bCs/>
          <w:sz w:val="28"/>
          <w:szCs w:val="28"/>
          <w:lang w:val="ru-RU"/>
        </w:rPr>
      </w:pPr>
      <w:r w:rsidRPr="0086383D">
        <w:rPr>
          <w:rFonts w:ascii="Times New Roman" w:hAnsi="Times New Roman" w:cs="Times New Roman"/>
          <w:b/>
          <w:bCs/>
          <w:sz w:val="28"/>
          <w:szCs w:val="28"/>
          <w:lang w:val="ru-RU"/>
        </w:rPr>
        <w:t>Если Вы заметили признаки опасности:</w:t>
      </w:r>
    </w:p>
    <w:p w14:paraId="4D2CAF06" w14:textId="77777777" w:rsidR="00675790" w:rsidRPr="001A1583" w:rsidRDefault="00675790" w:rsidP="00675790">
      <w:pPr>
        <w:pStyle w:val="a7"/>
        <w:numPr>
          <w:ilvl w:val="0"/>
          <w:numId w:val="1"/>
        </w:numPr>
        <w:spacing w:after="0" w:line="240" w:lineRule="auto"/>
        <w:ind w:left="284" w:firstLine="0"/>
        <w:jc w:val="both"/>
        <w:rPr>
          <w:rFonts w:ascii="Times New Roman" w:hAnsi="Times New Roman" w:cs="Times New Roman"/>
          <w:sz w:val="26"/>
          <w:szCs w:val="26"/>
          <w:lang w:val="ru-RU"/>
        </w:rPr>
      </w:pPr>
      <w:r w:rsidRPr="001A1583">
        <w:rPr>
          <w:rFonts w:ascii="Times New Roman" w:hAnsi="Times New Roman" w:cs="Times New Roman"/>
          <w:sz w:val="26"/>
          <w:szCs w:val="26"/>
          <w:lang w:val="ru-RU"/>
        </w:rPr>
        <w:t>Попытайтесь выяснить причины кризисного состояния подростка.</w:t>
      </w:r>
    </w:p>
    <w:p w14:paraId="46435950" w14:textId="77777777" w:rsidR="00675790" w:rsidRPr="001A1583" w:rsidRDefault="00675790" w:rsidP="00675790">
      <w:pPr>
        <w:pStyle w:val="a7"/>
        <w:numPr>
          <w:ilvl w:val="0"/>
          <w:numId w:val="2"/>
        </w:numPr>
        <w:spacing w:after="0" w:line="240" w:lineRule="auto"/>
        <w:ind w:left="284" w:firstLine="0"/>
        <w:jc w:val="both"/>
        <w:rPr>
          <w:rFonts w:ascii="Times New Roman" w:hAnsi="Times New Roman" w:cs="Times New Roman"/>
          <w:sz w:val="26"/>
          <w:szCs w:val="26"/>
          <w:lang w:val="ru-RU"/>
        </w:rPr>
      </w:pPr>
      <w:r w:rsidRPr="001A1583">
        <w:rPr>
          <w:rFonts w:ascii="Times New Roman" w:hAnsi="Times New Roman" w:cs="Times New Roman"/>
          <w:sz w:val="26"/>
          <w:szCs w:val="26"/>
          <w:lang w:val="ru-RU"/>
        </w:rPr>
        <w:t>Окружите подростка вниманием и заботой.</w:t>
      </w:r>
    </w:p>
    <w:p w14:paraId="20C62DA1" w14:textId="77777777" w:rsidR="00675790" w:rsidRPr="001A1583" w:rsidRDefault="00675790" w:rsidP="00675790">
      <w:pPr>
        <w:pStyle w:val="a7"/>
        <w:numPr>
          <w:ilvl w:val="0"/>
          <w:numId w:val="2"/>
        </w:numPr>
        <w:spacing w:after="0" w:line="240" w:lineRule="auto"/>
        <w:ind w:left="284" w:firstLine="0"/>
        <w:jc w:val="both"/>
        <w:rPr>
          <w:rFonts w:ascii="Times New Roman" w:hAnsi="Times New Roman" w:cs="Times New Roman"/>
          <w:sz w:val="26"/>
          <w:szCs w:val="26"/>
          <w:lang w:val="ru-RU"/>
        </w:rPr>
      </w:pPr>
      <w:r w:rsidRPr="001A1583">
        <w:rPr>
          <w:rFonts w:ascii="Times New Roman" w:hAnsi="Times New Roman" w:cs="Times New Roman"/>
          <w:sz w:val="26"/>
          <w:szCs w:val="26"/>
          <w:lang w:val="ru-RU"/>
        </w:rPr>
        <w:t>Обратитесь к педагогу-психологу учреждения образования.</w:t>
      </w:r>
    </w:p>
    <w:p w14:paraId="34DA0447" w14:textId="072BC97B" w:rsidR="0086383D" w:rsidRDefault="0086383D" w:rsidP="00675790">
      <w:pPr>
        <w:spacing w:after="0" w:line="240" w:lineRule="auto"/>
        <w:jc w:val="center"/>
        <w:rPr>
          <w:rFonts w:ascii="Times New Roman" w:hAnsi="Times New Roman" w:cs="Times New Roman"/>
          <w:i/>
          <w:iCs/>
          <w:sz w:val="26"/>
          <w:szCs w:val="26"/>
          <w:lang w:val="ru-RU"/>
        </w:rPr>
      </w:pPr>
      <w:r w:rsidRPr="00675790">
        <w:rPr>
          <w:rFonts w:ascii="Times New Roman" w:hAnsi="Times New Roman" w:cs="Times New Roman"/>
          <w:i/>
          <w:iCs/>
          <w:sz w:val="26"/>
          <w:szCs w:val="26"/>
          <w:lang w:val="ru-RU"/>
        </w:rPr>
        <w:t>Экстренную психологическую помощь можно получить:</w:t>
      </w:r>
    </w:p>
    <w:p w14:paraId="35DD2E81" w14:textId="77777777" w:rsidR="00F664FE" w:rsidRPr="00F664FE" w:rsidRDefault="00F664FE" w:rsidP="00675790">
      <w:pPr>
        <w:spacing w:after="0" w:line="240" w:lineRule="auto"/>
        <w:jc w:val="center"/>
        <w:rPr>
          <w:rFonts w:ascii="Times New Roman" w:hAnsi="Times New Roman" w:cs="Times New Roman"/>
          <w:i/>
          <w:iCs/>
          <w:sz w:val="16"/>
          <w:szCs w:val="16"/>
          <w:lang w:val="ru-RU"/>
        </w:rPr>
      </w:pPr>
    </w:p>
    <w:p w14:paraId="07FE48B4" w14:textId="77777777" w:rsidR="00675790" w:rsidRPr="00675790" w:rsidRDefault="001A1583" w:rsidP="00675790">
      <w:pPr>
        <w:spacing w:after="0" w:line="240" w:lineRule="auto"/>
        <w:jc w:val="center"/>
        <w:rPr>
          <w:rFonts w:ascii="Times New Roman" w:eastAsia="Times New Roman" w:hAnsi="Times New Roman" w:cs="Times New Roman"/>
          <w:sz w:val="24"/>
          <w:szCs w:val="24"/>
          <w:lang w:eastAsia="ru-BY"/>
        </w:rPr>
      </w:pPr>
      <w:r w:rsidRPr="00675790">
        <w:rPr>
          <w:rFonts w:ascii="Times New Roman" w:eastAsia="Times New Roman" w:hAnsi="Times New Roman" w:cs="Times New Roman"/>
          <w:sz w:val="24"/>
          <w:szCs w:val="24"/>
          <w:lang w:val="ru-RU" w:eastAsia="ru-BY"/>
        </w:rPr>
        <w:t>Р</w:t>
      </w:r>
      <w:proofErr w:type="spellStart"/>
      <w:r w:rsidR="00675790" w:rsidRPr="00675790">
        <w:rPr>
          <w:rFonts w:ascii="Times New Roman" w:eastAsia="Times New Roman" w:hAnsi="Times New Roman" w:cs="Times New Roman"/>
          <w:sz w:val="24"/>
          <w:szCs w:val="24"/>
          <w:lang w:eastAsia="ru-BY"/>
        </w:rPr>
        <w:t>еспубликанская</w:t>
      </w:r>
      <w:proofErr w:type="spellEnd"/>
      <w:r w:rsidRPr="00675790">
        <w:rPr>
          <w:rFonts w:ascii="Times New Roman" w:eastAsia="Times New Roman" w:hAnsi="Times New Roman" w:cs="Times New Roman"/>
          <w:sz w:val="24"/>
          <w:szCs w:val="24"/>
          <w:lang w:eastAsia="ru-BY"/>
        </w:rPr>
        <w:t xml:space="preserve"> телефонная </w:t>
      </w:r>
    </w:p>
    <w:p w14:paraId="743F8189" w14:textId="5C6E213F" w:rsidR="001A1583" w:rsidRPr="00675790" w:rsidRDefault="001A1583" w:rsidP="00675790">
      <w:pPr>
        <w:spacing w:after="0" w:line="240" w:lineRule="auto"/>
        <w:jc w:val="center"/>
        <w:rPr>
          <w:rFonts w:ascii="Times New Roman" w:eastAsia="Times New Roman" w:hAnsi="Times New Roman" w:cs="Times New Roman"/>
          <w:sz w:val="24"/>
          <w:szCs w:val="24"/>
          <w:lang w:eastAsia="ru-BY"/>
        </w:rPr>
      </w:pPr>
      <w:r w:rsidRPr="00675790">
        <w:rPr>
          <w:rFonts w:ascii="Times New Roman" w:eastAsia="Times New Roman" w:hAnsi="Times New Roman" w:cs="Times New Roman"/>
          <w:sz w:val="24"/>
          <w:szCs w:val="24"/>
          <w:lang w:eastAsia="ru-BY"/>
        </w:rPr>
        <w:t>«горячая линия» по оказанию психологической помощи несовершеннолетним, попавшим в кризисную ситуацию</w:t>
      </w:r>
    </w:p>
    <w:p w14:paraId="56C513AF" w14:textId="40A19857" w:rsidR="001A1583" w:rsidRPr="00675790" w:rsidRDefault="001A1583" w:rsidP="00675790">
      <w:pPr>
        <w:spacing w:after="0" w:line="240" w:lineRule="auto"/>
        <w:jc w:val="center"/>
        <w:rPr>
          <w:rFonts w:ascii="Times New Roman" w:eastAsia="Times New Roman" w:hAnsi="Times New Roman" w:cs="Times New Roman"/>
          <w:b/>
          <w:bCs/>
          <w:sz w:val="24"/>
          <w:szCs w:val="24"/>
          <w:lang w:eastAsia="ru-BY"/>
        </w:rPr>
      </w:pPr>
      <w:r w:rsidRPr="00675790">
        <w:rPr>
          <w:rFonts w:ascii="Times New Roman" w:eastAsia="Times New Roman" w:hAnsi="Times New Roman" w:cs="Times New Roman"/>
          <w:b/>
          <w:bCs/>
          <w:sz w:val="24"/>
          <w:szCs w:val="24"/>
          <w:lang w:eastAsia="ru-BY"/>
        </w:rPr>
        <w:t>тел. 8 801 100 16 11</w:t>
      </w:r>
    </w:p>
    <w:p w14:paraId="6EBDAF78" w14:textId="1DBC2ADD" w:rsidR="0086383D" w:rsidRPr="00675790" w:rsidRDefault="001A1583" w:rsidP="001A1583">
      <w:pPr>
        <w:spacing w:after="0" w:line="240" w:lineRule="auto"/>
        <w:jc w:val="center"/>
        <w:rPr>
          <w:rFonts w:ascii="Times New Roman" w:hAnsi="Times New Roman" w:cs="Times New Roman"/>
          <w:b/>
          <w:bCs/>
          <w:i/>
          <w:iCs/>
          <w:sz w:val="24"/>
          <w:szCs w:val="24"/>
          <w:lang w:val="ru-RU"/>
        </w:rPr>
      </w:pPr>
      <w:r w:rsidRPr="00675790">
        <w:rPr>
          <w:rFonts w:ascii="Times New Roman" w:hAnsi="Times New Roman" w:cs="Times New Roman"/>
          <w:b/>
          <w:bCs/>
          <w:i/>
          <w:iCs/>
          <w:sz w:val="24"/>
          <w:szCs w:val="24"/>
          <w:lang w:val="ru-RU"/>
        </w:rPr>
        <w:t>Гродненская область:</w:t>
      </w:r>
    </w:p>
    <w:p w14:paraId="241777BD" w14:textId="77777777" w:rsidR="001A1583" w:rsidRPr="001A1583" w:rsidRDefault="001A1583" w:rsidP="001A1583">
      <w:pPr>
        <w:spacing w:after="0" w:line="240" w:lineRule="auto"/>
        <w:jc w:val="center"/>
        <w:rPr>
          <w:rFonts w:ascii="Times New Roman" w:hAnsi="Times New Roman" w:cs="Times New Roman"/>
          <w:i/>
          <w:iCs/>
          <w:sz w:val="24"/>
          <w:szCs w:val="24"/>
        </w:rPr>
      </w:pPr>
      <w:r w:rsidRPr="001A1583">
        <w:rPr>
          <w:rFonts w:ascii="Times New Roman" w:hAnsi="Times New Roman" w:cs="Times New Roman"/>
          <w:i/>
          <w:iCs/>
          <w:sz w:val="24"/>
          <w:szCs w:val="24"/>
        </w:rPr>
        <w:t>Центр дружественный подросткам и молодежи «Позитив»</w:t>
      </w:r>
    </w:p>
    <w:p w14:paraId="33594BA1"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ГУЗ «Детская центральная городская клиническая поликлиника г. Гродно»</w:t>
      </w:r>
    </w:p>
    <w:p w14:paraId="03B71B49"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г. Гродно, ул. Доватора, 23</w:t>
      </w:r>
    </w:p>
    <w:p w14:paraId="229E710D" w14:textId="5D953866"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 xml:space="preserve">«Телефон доверия» </w:t>
      </w:r>
      <w:r w:rsidRPr="001A1583">
        <w:rPr>
          <w:rFonts w:ascii="Times New Roman" w:hAnsi="Times New Roman" w:cs="Times New Roman"/>
          <w:b/>
          <w:bCs/>
          <w:sz w:val="24"/>
          <w:szCs w:val="24"/>
        </w:rPr>
        <w:t>8 (0152) 55 88 06</w:t>
      </w:r>
    </w:p>
    <w:p w14:paraId="5138F512" w14:textId="4137DA90" w:rsidR="001A1583" w:rsidRPr="001A1583" w:rsidRDefault="001A1583" w:rsidP="001A1583">
      <w:pPr>
        <w:spacing w:after="0" w:line="240" w:lineRule="auto"/>
        <w:jc w:val="center"/>
        <w:rPr>
          <w:rFonts w:ascii="Times New Roman" w:hAnsi="Times New Roman" w:cs="Times New Roman"/>
          <w:i/>
          <w:iCs/>
          <w:sz w:val="24"/>
          <w:szCs w:val="24"/>
        </w:rPr>
      </w:pPr>
      <w:r w:rsidRPr="001A1583">
        <w:rPr>
          <w:rFonts w:ascii="Times New Roman" w:hAnsi="Times New Roman" w:cs="Times New Roman"/>
          <w:i/>
          <w:iCs/>
          <w:sz w:val="24"/>
          <w:szCs w:val="24"/>
        </w:rPr>
        <w:t>Центр дружественный подросткам «Контакт»</w:t>
      </w:r>
    </w:p>
    <w:p w14:paraId="111EA0A3"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филиал «Детская центральная городская</w:t>
      </w:r>
    </w:p>
    <w:p w14:paraId="5F0552AC"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клиническая поликлиника г. Гродно»</w:t>
      </w:r>
    </w:p>
    <w:p w14:paraId="6A4178EF"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г. Гродно, ул. Гагарина, 18</w:t>
      </w:r>
    </w:p>
    <w:p w14:paraId="6CC94A9A" w14:textId="77777777" w:rsidR="001A1583" w:rsidRPr="001A1583" w:rsidRDefault="001A1583" w:rsidP="001A1583">
      <w:pPr>
        <w:spacing w:after="0" w:line="240" w:lineRule="auto"/>
        <w:jc w:val="center"/>
        <w:rPr>
          <w:rFonts w:ascii="Times New Roman" w:hAnsi="Times New Roman" w:cs="Times New Roman"/>
          <w:b/>
          <w:bCs/>
          <w:sz w:val="24"/>
          <w:szCs w:val="24"/>
        </w:rPr>
      </w:pPr>
      <w:r w:rsidRPr="001A1583">
        <w:rPr>
          <w:rFonts w:ascii="Times New Roman" w:hAnsi="Times New Roman" w:cs="Times New Roman"/>
          <w:b/>
          <w:bCs/>
          <w:sz w:val="24"/>
          <w:szCs w:val="24"/>
        </w:rPr>
        <w:t>тел. 8 (0152) 65 63 75</w:t>
      </w:r>
    </w:p>
    <w:p w14:paraId="4A3E6475" w14:textId="275C04DF" w:rsidR="0063513A" w:rsidRPr="00F664FE" w:rsidRDefault="001A1583" w:rsidP="001A1583">
      <w:pPr>
        <w:spacing w:after="0" w:line="240" w:lineRule="auto"/>
        <w:jc w:val="center"/>
        <w:rPr>
          <w:rFonts w:ascii="Times New Roman" w:hAnsi="Times New Roman" w:cs="Times New Roman"/>
          <w:i/>
          <w:iCs/>
          <w:sz w:val="24"/>
          <w:szCs w:val="24"/>
        </w:rPr>
      </w:pPr>
      <w:r w:rsidRPr="001A1583">
        <w:rPr>
          <w:rFonts w:ascii="Times New Roman" w:hAnsi="Times New Roman" w:cs="Times New Roman"/>
          <w:i/>
          <w:iCs/>
          <w:sz w:val="24"/>
          <w:szCs w:val="24"/>
        </w:rPr>
        <w:t>Центр дружественный подросткам </w:t>
      </w:r>
    </w:p>
    <w:p w14:paraId="56B81755" w14:textId="44C90084" w:rsidR="001A1583" w:rsidRPr="001A1583" w:rsidRDefault="001A1583" w:rsidP="001A1583">
      <w:pPr>
        <w:spacing w:after="0" w:line="240" w:lineRule="auto"/>
        <w:jc w:val="center"/>
        <w:rPr>
          <w:rFonts w:ascii="Times New Roman" w:hAnsi="Times New Roman" w:cs="Times New Roman"/>
          <w:i/>
          <w:iCs/>
          <w:sz w:val="24"/>
          <w:szCs w:val="24"/>
        </w:rPr>
      </w:pPr>
      <w:r w:rsidRPr="001A1583">
        <w:rPr>
          <w:rFonts w:ascii="Times New Roman" w:hAnsi="Times New Roman" w:cs="Times New Roman"/>
          <w:i/>
          <w:iCs/>
          <w:sz w:val="24"/>
          <w:szCs w:val="24"/>
        </w:rPr>
        <w:t>«Твой выбор»</w:t>
      </w:r>
    </w:p>
    <w:p w14:paraId="6F63F550" w14:textId="6E258F35" w:rsidR="001A1583" w:rsidRPr="001A1583" w:rsidRDefault="00675790" w:rsidP="001A1583">
      <w:pPr>
        <w:spacing w:after="0" w:line="240" w:lineRule="auto"/>
        <w:jc w:val="center"/>
        <w:rPr>
          <w:rFonts w:ascii="Times New Roman" w:hAnsi="Times New Roman" w:cs="Times New Roman"/>
          <w:sz w:val="24"/>
          <w:szCs w:val="24"/>
        </w:rPr>
      </w:pPr>
      <w:r w:rsidRPr="00675790">
        <w:rPr>
          <w:rFonts w:ascii="Times New Roman" w:hAnsi="Times New Roman" w:cs="Times New Roman"/>
          <w:sz w:val="24"/>
          <w:szCs w:val="24"/>
        </w:rPr>
        <w:t xml:space="preserve">УЗ «Лидская центральная районная больница» </w:t>
      </w:r>
      <w:r w:rsidR="001A1583" w:rsidRPr="001A1583">
        <w:rPr>
          <w:rFonts w:ascii="Times New Roman" w:hAnsi="Times New Roman" w:cs="Times New Roman"/>
          <w:sz w:val="24"/>
          <w:szCs w:val="24"/>
        </w:rPr>
        <w:t>Детская поликлиника</w:t>
      </w:r>
    </w:p>
    <w:p w14:paraId="68C6EB4E" w14:textId="77777777" w:rsidR="001A1583" w:rsidRPr="001A1583" w:rsidRDefault="001A1583" w:rsidP="001A1583">
      <w:pPr>
        <w:spacing w:after="0" w:line="240" w:lineRule="auto"/>
        <w:jc w:val="center"/>
        <w:rPr>
          <w:rFonts w:ascii="Times New Roman" w:hAnsi="Times New Roman" w:cs="Times New Roman"/>
          <w:sz w:val="24"/>
          <w:szCs w:val="24"/>
        </w:rPr>
      </w:pPr>
      <w:r w:rsidRPr="001A1583">
        <w:rPr>
          <w:rFonts w:ascii="Times New Roman" w:hAnsi="Times New Roman" w:cs="Times New Roman"/>
          <w:sz w:val="24"/>
          <w:szCs w:val="24"/>
        </w:rPr>
        <w:t>г. Лида, ул. Красноармейская, 20</w:t>
      </w:r>
    </w:p>
    <w:p w14:paraId="10F57DAC" w14:textId="6FD543D5" w:rsidR="001A1583" w:rsidRPr="001A1583" w:rsidRDefault="00F664FE" w:rsidP="001A15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т</w:t>
      </w:r>
      <w:r w:rsidR="001A1583" w:rsidRPr="001A1583">
        <w:rPr>
          <w:rFonts w:ascii="Times New Roman" w:hAnsi="Times New Roman" w:cs="Times New Roman"/>
          <w:b/>
          <w:bCs/>
          <w:sz w:val="24"/>
          <w:szCs w:val="24"/>
        </w:rPr>
        <w:t>ел</w:t>
      </w:r>
      <w:r w:rsidR="001A1583" w:rsidRPr="001A1583">
        <w:rPr>
          <w:rFonts w:ascii="Times New Roman" w:hAnsi="Times New Roman" w:cs="Times New Roman"/>
          <w:sz w:val="24"/>
          <w:szCs w:val="24"/>
        </w:rPr>
        <w:t xml:space="preserve">. </w:t>
      </w:r>
      <w:r w:rsidR="001A1583" w:rsidRPr="001A1583">
        <w:rPr>
          <w:rFonts w:ascii="Times New Roman" w:hAnsi="Times New Roman" w:cs="Times New Roman"/>
          <w:b/>
          <w:bCs/>
          <w:sz w:val="24"/>
          <w:szCs w:val="24"/>
        </w:rPr>
        <w:t>8 (0154) 65-50-36</w:t>
      </w:r>
      <w:r w:rsidR="001A1583" w:rsidRPr="00F664FE">
        <w:rPr>
          <w:rFonts w:ascii="Times New Roman" w:hAnsi="Times New Roman" w:cs="Times New Roman"/>
          <w:b/>
          <w:bCs/>
          <w:sz w:val="24"/>
          <w:szCs w:val="24"/>
          <w:lang w:val="ru-RU"/>
        </w:rPr>
        <w:t>,</w:t>
      </w:r>
      <w:r w:rsidR="00675790" w:rsidRPr="00F664FE">
        <w:rPr>
          <w:rFonts w:ascii="Times New Roman" w:hAnsi="Times New Roman" w:cs="Times New Roman"/>
          <w:b/>
          <w:bCs/>
          <w:sz w:val="24"/>
          <w:szCs w:val="24"/>
          <w:lang w:val="ru-RU"/>
        </w:rPr>
        <w:t xml:space="preserve"> </w:t>
      </w:r>
      <w:r w:rsidR="001A1583" w:rsidRPr="00F664FE">
        <w:rPr>
          <w:rFonts w:ascii="Times New Roman" w:hAnsi="Times New Roman" w:cs="Times New Roman"/>
          <w:b/>
          <w:bCs/>
          <w:sz w:val="24"/>
          <w:szCs w:val="24"/>
          <w:lang w:val="ru-RU"/>
        </w:rPr>
        <w:t xml:space="preserve"> </w:t>
      </w:r>
      <w:r w:rsidR="001A1583" w:rsidRPr="001A1583">
        <w:rPr>
          <w:rFonts w:ascii="Times New Roman" w:hAnsi="Times New Roman" w:cs="Times New Roman"/>
          <w:b/>
          <w:bCs/>
          <w:sz w:val="24"/>
          <w:szCs w:val="24"/>
        </w:rPr>
        <w:t>+375 29 306 86 61</w:t>
      </w:r>
    </w:p>
    <w:p w14:paraId="34E2E369" w14:textId="77777777" w:rsidR="001A1583" w:rsidRPr="001A1583" w:rsidRDefault="001A1583" w:rsidP="001A1583">
      <w:pPr>
        <w:spacing w:after="0" w:line="240" w:lineRule="auto"/>
        <w:jc w:val="center"/>
        <w:rPr>
          <w:b/>
          <w:bCs/>
          <w:sz w:val="24"/>
          <w:szCs w:val="24"/>
        </w:rPr>
      </w:pPr>
      <w:r w:rsidRPr="001A1583">
        <w:rPr>
          <w:rFonts w:ascii="Times New Roman" w:hAnsi="Times New Roman" w:cs="Times New Roman"/>
          <w:b/>
          <w:bCs/>
          <w:sz w:val="24"/>
          <w:szCs w:val="24"/>
        </w:rPr>
        <w:t>+375 25 516 4862</w:t>
      </w:r>
    </w:p>
    <w:p w14:paraId="436224B2" w14:textId="77777777" w:rsidR="00675790" w:rsidRPr="00F664FE" w:rsidRDefault="00675790" w:rsidP="0086383D">
      <w:pPr>
        <w:spacing w:after="0" w:line="240" w:lineRule="auto"/>
        <w:jc w:val="center"/>
        <w:rPr>
          <w:rFonts w:ascii="Times New Roman" w:hAnsi="Times New Roman" w:cs="Times New Roman"/>
          <w:sz w:val="16"/>
          <w:szCs w:val="16"/>
          <w:lang w:val="ru-RU"/>
        </w:rPr>
      </w:pPr>
    </w:p>
    <w:p w14:paraId="4C125F06" w14:textId="0C3E0C14" w:rsidR="0086383D" w:rsidRDefault="0086383D" w:rsidP="0086383D">
      <w:pPr>
        <w:spacing w:after="0" w:line="240" w:lineRule="auto"/>
        <w:jc w:val="center"/>
        <w:rPr>
          <w:rFonts w:ascii="Times New Roman" w:hAnsi="Times New Roman" w:cs="Times New Roman"/>
          <w:sz w:val="28"/>
          <w:szCs w:val="28"/>
          <w:lang w:val="ru-RU"/>
        </w:rPr>
      </w:pPr>
      <w:r w:rsidRPr="0086383D">
        <w:rPr>
          <w:rFonts w:ascii="Times New Roman" w:hAnsi="Times New Roman" w:cs="Times New Roman"/>
          <w:sz w:val="28"/>
          <w:szCs w:val="28"/>
          <w:lang w:val="ru-RU"/>
        </w:rPr>
        <w:t>Помните</w:t>
      </w:r>
      <w:r w:rsidR="00CC4601" w:rsidRPr="0086383D">
        <w:rPr>
          <w:rFonts w:ascii="Times New Roman" w:hAnsi="Times New Roman" w:cs="Times New Roman"/>
          <w:sz w:val="28"/>
          <w:szCs w:val="28"/>
          <w:lang w:val="ru-RU"/>
        </w:rPr>
        <w:t xml:space="preserve">, что рядом есть </w:t>
      </w:r>
      <w:r w:rsidRPr="0086383D">
        <w:rPr>
          <w:rFonts w:ascii="Times New Roman" w:hAnsi="Times New Roman" w:cs="Times New Roman"/>
          <w:sz w:val="28"/>
          <w:szCs w:val="28"/>
          <w:lang w:val="ru-RU"/>
        </w:rPr>
        <w:t>люди,</w:t>
      </w:r>
    </w:p>
    <w:p w14:paraId="78EE726E" w14:textId="27269ACE" w:rsidR="00CC4601" w:rsidRDefault="0086383D" w:rsidP="0086383D">
      <w:pPr>
        <w:spacing w:after="0" w:line="240" w:lineRule="auto"/>
        <w:jc w:val="center"/>
        <w:rPr>
          <w:rFonts w:ascii="Times New Roman" w:hAnsi="Times New Roman" w:cs="Times New Roman"/>
          <w:sz w:val="28"/>
          <w:szCs w:val="28"/>
          <w:lang w:val="ru-RU"/>
        </w:rPr>
      </w:pPr>
      <w:r w:rsidRPr="0086383D">
        <w:rPr>
          <w:rFonts w:ascii="Times New Roman" w:hAnsi="Times New Roman" w:cs="Times New Roman"/>
          <w:sz w:val="28"/>
          <w:szCs w:val="28"/>
          <w:lang w:val="ru-RU"/>
        </w:rPr>
        <w:t xml:space="preserve"> готовые Вам помочь</w:t>
      </w:r>
    </w:p>
    <w:p w14:paraId="0F0D9805" w14:textId="77777777" w:rsidR="00675790" w:rsidRPr="00F664FE" w:rsidRDefault="00675790" w:rsidP="0086383D">
      <w:pPr>
        <w:spacing w:after="0" w:line="240" w:lineRule="auto"/>
        <w:jc w:val="center"/>
        <w:rPr>
          <w:rFonts w:ascii="Times New Roman" w:hAnsi="Times New Roman" w:cs="Times New Roman"/>
          <w:sz w:val="16"/>
          <w:szCs w:val="16"/>
          <w:lang w:val="ru-RU"/>
        </w:rPr>
      </w:pPr>
    </w:p>
    <w:p w14:paraId="0A4FC207" w14:textId="77777777" w:rsidR="0086383D" w:rsidRPr="0086383D" w:rsidRDefault="0086383D" w:rsidP="0086383D">
      <w:pPr>
        <w:spacing w:after="0" w:line="240" w:lineRule="auto"/>
        <w:ind w:left="57" w:right="-57" w:firstLine="34"/>
        <w:jc w:val="center"/>
        <w:rPr>
          <w:rFonts w:ascii="Times New Roman" w:eastAsia="Times New Roman" w:hAnsi="Times New Roman" w:cs="Times New Roman"/>
          <w:i/>
          <w:sz w:val="24"/>
          <w:szCs w:val="24"/>
          <w:lang w:val="ru-RU"/>
        </w:rPr>
      </w:pPr>
      <w:r w:rsidRPr="0086383D">
        <w:rPr>
          <w:rFonts w:ascii="Times New Roman" w:eastAsia="Times New Roman" w:hAnsi="Times New Roman" w:cs="Times New Roman"/>
          <w:i/>
          <w:sz w:val="24"/>
          <w:szCs w:val="24"/>
          <w:lang w:val="ru-RU"/>
        </w:rPr>
        <w:t xml:space="preserve">Государственное учреждение образования </w:t>
      </w:r>
    </w:p>
    <w:p w14:paraId="30D334A0" w14:textId="77777777" w:rsidR="0086383D" w:rsidRPr="0086383D" w:rsidRDefault="0086383D" w:rsidP="0086383D">
      <w:pPr>
        <w:spacing w:after="0" w:line="240" w:lineRule="auto"/>
        <w:ind w:left="57" w:right="-57" w:firstLine="34"/>
        <w:jc w:val="center"/>
        <w:rPr>
          <w:rFonts w:ascii="Times New Roman" w:eastAsia="Times New Roman" w:hAnsi="Times New Roman" w:cs="Times New Roman"/>
          <w:i/>
          <w:sz w:val="24"/>
          <w:szCs w:val="24"/>
          <w:lang w:val="ru-RU"/>
        </w:rPr>
      </w:pPr>
      <w:r w:rsidRPr="0086383D">
        <w:rPr>
          <w:rFonts w:ascii="Times New Roman" w:eastAsia="Times New Roman" w:hAnsi="Times New Roman" w:cs="Times New Roman"/>
          <w:i/>
          <w:sz w:val="24"/>
          <w:szCs w:val="24"/>
          <w:lang w:val="ru-RU"/>
        </w:rPr>
        <w:t>«Новогрудский районный социально-педагогический центр»</w:t>
      </w:r>
    </w:p>
    <w:p w14:paraId="3196ACCD" w14:textId="77777777" w:rsidR="0086383D" w:rsidRPr="0086383D" w:rsidRDefault="0086383D" w:rsidP="0086383D">
      <w:pPr>
        <w:autoSpaceDE w:val="0"/>
        <w:autoSpaceDN w:val="0"/>
        <w:adjustRightInd w:val="0"/>
        <w:spacing w:after="0" w:line="240" w:lineRule="auto"/>
        <w:ind w:left="57" w:right="-57"/>
        <w:jc w:val="center"/>
        <w:rPr>
          <w:rFonts w:ascii="Times New Roman" w:eastAsia="Times New Roman" w:hAnsi="Times New Roman" w:cs="Times New Roman"/>
          <w:sz w:val="20"/>
          <w:szCs w:val="20"/>
          <w:lang w:val="ru-RU" w:eastAsia="ru-RU"/>
        </w:rPr>
      </w:pPr>
      <w:r w:rsidRPr="0086383D">
        <w:rPr>
          <w:rFonts w:ascii="Times New Roman" w:eastAsia="Times New Roman" w:hAnsi="Times New Roman" w:cs="Times New Roman"/>
          <w:sz w:val="20"/>
          <w:szCs w:val="20"/>
          <w:lang w:val="ru-RU" w:eastAsia="ru-RU"/>
        </w:rPr>
        <w:t>ул.1 Мая, тел.60664</w:t>
      </w:r>
    </w:p>
    <w:p w14:paraId="7C7003AB" w14:textId="77777777" w:rsidR="0086383D" w:rsidRPr="0086383D" w:rsidRDefault="0086383D" w:rsidP="0086383D">
      <w:pPr>
        <w:spacing w:after="0" w:line="240" w:lineRule="auto"/>
        <w:ind w:left="57" w:right="-57"/>
        <w:jc w:val="center"/>
        <w:rPr>
          <w:rFonts w:ascii="Times New Roman" w:eastAsia="Times New Roman" w:hAnsi="Times New Roman" w:cs="Times New Roman"/>
          <w:sz w:val="20"/>
          <w:szCs w:val="20"/>
          <w:lang w:val="ru-RU"/>
        </w:rPr>
      </w:pPr>
      <w:r w:rsidRPr="0086383D">
        <w:rPr>
          <w:rFonts w:ascii="Times New Roman" w:eastAsia="Times New Roman" w:hAnsi="Times New Roman" w:cs="Times New Roman"/>
          <w:sz w:val="20"/>
          <w:szCs w:val="20"/>
          <w:lang w:val="ru-RU"/>
        </w:rPr>
        <w:t>Режим работы Центра:</w:t>
      </w:r>
    </w:p>
    <w:p w14:paraId="07278673" w14:textId="1FEDC44C" w:rsidR="0086383D" w:rsidRPr="0086383D" w:rsidRDefault="0086383D" w:rsidP="0086383D">
      <w:pPr>
        <w:spacing w:after="0" w:line="240" w:lineRule="auto"/>
        <w:ind w:left="57" w:right="-57"/>
        <w:jc w:val="center"/>
        <w:rPr>
          <w:rFonts w:ascii="Times New Roman" w:eastAsia="Times New Roman" w:hAnsi="Times New Roman" w:cs="Times New Roman"/>
          <w:sz w:val="20"/>
          <w:szCs w:val="20"/>
          <w:lang w:val="ru-RU"/>
        </w:rPr>
      </w:pPr>
      <w:r w:rsidRPr="0086383D">
        <w:rPr>
          <w:rFonts w:ascii="Times New Roman" w:eastAsia="Times New Roman" w:hAnsi="Times New Roman" w:cs="Times New Roman"/>
          <w:sz w:val="20"/>
          <w:szCs w:val="20"/>
          <w:lang w:val="ru-RU"/>
        </w:rPr>
        <w:t>8.00 – 17.00</w:t>
      </w:r>
      <w:r w:rsidR="00F664FE">
        <w:rPr>
          <w:rFonts w:ascii="Times New Roman" w:eastAsia="Times New Roman" w:hAnsi="Times New Roman" w:cs="Times New Roman"/>
          <w:sz w:val="20"/>
          <w:szCs w:val="20"/>
          <w:lang w:val="ru-RU"/>
        </w:rPr>
        <w:t xml:space="preserve">, </w:t>
      </w:r>
      <w:r w:rsidRPr="0086383D">
        <w:rPr>
          <w:rFonts w:ascii="Times New Roman" w:eastAsia="Times New Roman" w:hAnsi="Times New Roman" w:cs="Times New Roman"/>
          <w:sz w:val="20"/>
          <w:szCs w:val="20"/>
          <w:lang w:val="ru-RU"/>
        </w:rPr>
        <w:t>перерыв – 13.00 – 14.00</w:t>
      </w:r>
    </w:p>
    <w:p w14:paraId="35077481" w14:textId="125D977D" w:rsidR="00CC4601" w:rsidRPr="00CC4601" w:rsidRDefault="0086383D" w:rsidP="00675790">
      <w:pPr>
        <w:jc w:val="center"/>
        <w:rPr>
          <w:lang w:val="ru-RU"/>
        </w:rPr>
      </w:pPr>
      <w:proofErr w:type="spellStart"/>
      <w:r w:rsidRPr="0086383D">
        <w:rPr>
          <w:rFonts w:ascii="Times New Roman" w:eastAsia="Times New Roman" w:hAnsi="Times New Roman" w:cs="Times New Roman"/>
          <w:sz w:val="20"/>
          <w:szCs w:val="20"/>
          <w:lang w:val="ru-RU"/>
        </w:rPr>
        <w:t>выходные:суббота</w:t>
      </w:r>
      <w:proofErr w:type="spellEnd"/>
      <w:r w:rsidRPr="0086383D">
        <w:rPr>
          <w:rFonts w:ascii="Times New Roman" w:eastAsia="Times New Roman" w:hAnsi="Times New Roman" w:cs="Times New Roman"/>
          <w:sz w:val="20"/>
          <w:szCs w:val="20"/>
          <w:lang w:val="ru-RU"/>
        </w:rPr>
        <w:t>, воскресенье</w:t>
      </w:r>
    </w:p>
    <w:p w14:paraId="736ED60E" w14:textId="0721F8AE" w:rsidR="00CC4601" w:rsidRPr="00CC4601" w:rsidRDefault="00CC4601" w:rsidP="00CC4601">
      <w:pPr>
        <w:jc w:val="center"/>
        <w:rPr>
          <w:rFonts w:ascii="Times New Roman" w:hAnsi="Times New Roman" w:cs="Times New Roman"/>
          <w:sz w:val="26"/>
          <w:szCs w:val="26"/>
          <w:lang w:val="ru-RU"/>
        </w:rPr>
      </w:pPr>
      <w:r w:rsidRPr="00CC4601">
        <w:rPr>
          <w:rFonts w:ascii="Times New Roman" w:hAnsi="Times New Roman" w:cs="Times New Roman"/>
          <w:sz w:val="26"/>
          <w:szCs w:val="26"/>
          <w:lang w:val="ru-RU"/>
        </w:rPr>
        <w:t>Государственное учреждение образования «Новогрудский районный социально-педагогический центр»</w:t>
      </w:r>
    </w:p>
    <w:p w14:paraId="4A3A6711" w14:textId="3D90C1E1" w:rsidR="00CC4601" w:rsidRDefault="00CC4601"/>
    <w:p w14:paraId="756AB23F" w14:textId="7601F468" w:rsidR="00CC4601" w:rsidRDefault="00CC4601"/>
    <w:p w14:paraId="440A2168" w14:textId="77777777" w:rsidR="00CC4601" w:rsidRDefault="00CC4601"/>
    <w:p w14:paraId="740FC1BA" w14:textId="6B1325A1" w:rsidR="00CC4601" w:rsidRPr="00CC4601" w:rsidRDefault="00CC4601" w:rsidP="00CC4601">
      <w:pPr>
        <w:jc w:val="center"/>
        <w:rPr>
          <w:rFonts w:ascii="Times New Roman" w:hAnsi="Times New Roman" w:cs="Times New Roman"/>
          <w:b/>
          <w:bCs/>
          <w:i/>
          <w:iCs/>
          <w:sz w:val="48"/>
          <w:szCs w:val="48"/>
          <w:lang w:val="ru-RU"/>
        </w:rPr>
      </w:pPr>
      <w:r w:rsidRPr="00CC4601">
        <w:rPr>
          <w:rFonts w:ascii="Times New Roman" w:hAnsi="Times New Roman" w:cs="Times New Roman"/>
          <w:b/>
          <w:bCs/>
          <w:i/>
          <w:iCs/>
          <w:sz w:val="48"/>
          <w:szCs w:val="48"/>
          <w:lang w:val="ru-RU"/>
        </w:rPr>
        <w:t>ПОДРОСТКОВАЯ ДЕПРЕССИЯ</w:t>
      </w:r>
    </w:p>
    <w:p w14:paraId="096127CC" w14:textId="6F407E4B" w:rsidR="00CC4601" w:rsidRDefault="00CC4601"/>
    <w:p w14:paraId="183A0480" w14:textId="11018276" w:rsidR="00CC4601" w:rsidRDefault="00CC4601">
      <w:r>
        <w:rPr>
          <w:noProof/>
        </w:rPr>
        <w:drawing>
          <wp:inline distT="0" distB="0" distL="0" distR="0" wp14:anchorId="4D82F19F" wp14:editId="3FF35B4A">
            <wp:extent cx="308954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719" cy="1872446"/>
                    </a:xfrm>
                    <a:prstGeom prst="rect">
                      <a:avLst/>
                    </a:prstGeom>
                    <a:noFill/>
                  </pic:spPr>
                </pic:pic>
              </a:graphicData>
            </a:graphic>
          </wp:inline>
        </w:drawing>
      </w:r>
    </w:p>
    <w:p w14:paraId="0996D383" w14:textId="3FAAE474" w:rsidR="00CC4601" w:rsidRDefault="00CC4601"/>
    <w:p w14:paraId="1A0B1B26" w14:textId="371D2E96" w:rsidR="00CC4601" w:rsidRDefault="00CC4601"/>
    <w:p w14:paraId="759109A7" w14:textId="582C51B7" w:rsidR="00CC4601" w:rsidRDefault="00CC4601"/>
    <w:p w14:paraId="3747B1AC" w14:textId="5477E54E" w:rsidR="00CC4601" w:rsidRDefault="00CC4601"/>
    <w:p w14:paraId="16A4C8AA" w14:textId="4AB2E7BE" w:rsidR="00CC4601" w:rsidRDefault="00CC4601"/>
    <w:p w14:paraId="4C713086" w14:textId="2D5F6FFA" w:rsidR="00CC4601" w:rsidRDefault="00CC4601"/>
    <w:p w14:paraId="4157A7DB" w14:textId="394DC5C3" w:rsidR="00CC4601" w:rsidRPr="00CC4601" w:rsidRDefault="00CC4601" w:rsidP="00CC4601">
      <w:pPr>
        <w:jc w:val="center"/>
        <w:rPr>
          <w:rFonts w:ascii="Times New Roman" w:hAnsi="Times New Roman" w:cs="Times New Roman"/>
          <w:sz w:val="26"/>
          <w:szCs w:val="26"/>
          <w:lang w:val="ru-RU"/>
        </w:rPr>
      </w:pPr>
      <w:r w:rsidRPr="00CC4601">
        <w:rPr>
          <w:rFonts w:ascii="Times New Roman" w:hAnsi="Times New Roman" w:cs="Times New Roman"/>
          <w:sz w:val="26"/>
          <w:szCs w:val="26"/>
          <w:lang w:val="ru-RU"/>
        </w:rPr>
        <w:t>Новогрудок, 2024</w:t>
      </w:r>
    </w:p>
    <w:p w14:paraId="0F0C7BF5" w14:textId="6CFC1AAD" w:rsidR="00CC4601" w:rsidRDefault="00CC4601"/>
    <w:p w14:paraId="323CEAE6" w14:textId="5C5FC45A" w:rsidR="000D0A1D" w:rsidRPr="000D0A1D" w:rsidRDefault="00F664FE" w:rsidP="000D0A1D">
      <w:pPr>
        <w:jc w:val="center"/>
        <w:rPr>
          <w:rFonts w:ascii="Times New Roman" w:hAnsi="Times New Roman" w:cs="Times New Roman"/>
          <w:b/>
          <w:bCs/>
          <w:i/>
          <w:iCs/>
          <w:sz w:val="28"/>
          <w:szCs w:val="28"/>
        </w:rPr>
      </w:pPr>
      <w:r w:rsidRPr="000D0A1D">
        <w:rPr>
          <w:rFonts w:ascii="Times New Roman" w:hAnsi="Times New Roman" w:cs="Times New Roman"/>
          <w:b/>
          <w:bCs/>
          <w:i/>
          <w:iCs/>
          <w:sz w:val="28"/>
          <w:szCs w:val="28"/>
        </w:rPr>
        <w:lastRenderedPageBreak/>
        <w:t>Основные причины депрессивных состояний у детей.</w:t>
      </w:r>
    </w:p>
    <w:p w14:paraId="02B15251" w14:textId="135DFD0B" w:rsidR="000D0A1D" w:rsidRDefault="00F664FE"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 xml:space="preserve">Депрессивные состояния могут возникать по нескольким причинам. Некоторые люди генетически предрасположены к депрессиям больше, чем другие. Депрессия - реакция на уже случившееся событие. Какой бы ни была наследственность, частые и долгие расставания с матерью, равнодушие или недостаток внимания с ее стороны – все это способно вызвать депрессию у ребенка любого возраста. Страдания, причиняемые депрессией, и ее последствия сказываются на формировании личности, на ее будущем развитии. </w:t>
      </w:r>
    </w:p>
    <w:p w14:paraId="17C14792" w14:textId="6CE364D5" w:rsidR="000D0A1D" w:rsidRDefault="000D0A1D" w:rsidP="000D0A1D">
      <w:pPr>
        <w:spacing w:after="0" w:line="240" w:lineRule="auto"/>
        <w:ind w:firstLine="709"/>
        <w:jc w:val="both"/>
        <w:rPr>
          <w:rFonts w:ascii="Times New Roman" w:hAnsi="Times New Roman" w:cs="Times New Roman"/>
          <w:sz w:val="26"/>
          <w:szCs w:val="26"/>
        </w:rPr>
      </w:pPr>
    </w:p>
    <w:p w14:paraId="6AA03371" w14:textId="6CF3D244" w:rsidR="000D0A1D" w:rsidRDefault="00C81072" w:rsidP="000D0A1D">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5B19ED8" wp14:editId="22EEFBD9">
            <wp:extent cx="2047875" cy="152802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609" cy="1537529"/>
                    </a:xfrm>
                    <a:prstGeom prst="rect">
                      <a:avLst/>
                    </a:prstGeom>
                    <a:noFill/>
                  </pic:spPr>
                </pic:pic>
              </a:graphicData>
            </a:graphic>
          </wp:inline>
        </w:drawing>
      </w:r>
    </w:p>
    <w:p w14:paraId="6D365771" w14:textId="58C58A8D" w:rsidR="000D0A1D" w:rsidRDefault="000D0A1D" w:rsidP="000D0A1D">
      <w:pPr>
        <w:spacing w:after="0" w:line="240" w:lineRule="auto"/>
        <w:ind w:firstLine="709"/>
        <w:jc w:val="both"/>
        <w:rPr>
          <w:rFonts w:ascii="Times New Roman" w:hAnsi="Times New Roman" w:cs="Times New Roman"/>
          <w:sz w:val="26"/>
          <w:szCs w:val="26"/>
        </w:rPr>
      </w:pPr>
    </w:p>
    <w:p w14:paraId="291BA527" w14:textId="77777777" w:rsidR="000D0A1D" w:rsidRPr="000D0A1D" w:rsidRDefault="00F664FE"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 xml:space="preserve">Главные признаки депрессивного состояния или депрессивных чувств у детей (даже очень маленьких) такие же, что и у взрослых. Дети (даже младенцы до года) в состоянии депрессии выглядят замкнутыми, пассивными, двигаются медленно, а на чье-либо приближение реагируют равнодушно. Некоторые даже впадают в сонливость. </w:t>
      </w:r>
    </w:p>
    <w:p w14:paraId="051B03C1" w14:textId="77777777"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b/>
          <w:bCs/>
          <w:i/>
          <w:iCs/>
          <w:sz w:val="26"/>
          <w:szCs w:val="26"/>
        </w:rPr>
        <w:t>Что делать, если ваш ребёнок переживает кризисную ситуацию?</w:t>
      </w:r>
    </w:p>
    <w:p w14:paraId="786BC74B" w14:textId="33415214"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Разговаривать, поддерживать эмоциональную связь с подростком.</w:t>
      </w:r>
    </w:p>
    <w:p w14:paraId="59C993B0" w14:textId="6E35877D"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Выражать поддержку способами, близкими и понятными именно вашему ребёнку (это могут быть объятия, совместные занятия, подарки, вкусная еда, похвала и др.).</w:t>
      </w:r>
    </w:p>
    <w:p w14:paraId="2533A221" w14:textId="6FDD5544"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Направлять эмоции ребёнка в социально приемлемые формы (агрессию – в активные виды спорта, физические нагрузки; душевные переживания – в доверительные разговоры с близкими, творчество, поделки).</w:t>
      </w:r>
    </w:p>
    <w:p w14:paraId="48DF81A3" w14:textId="06AD1800"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Стараться поддерживать режим дня подростка (сон, режим питания). Давать подростку возможность получать радость, удовлетворение от повседневных удовольствий (модная одежда, поход на концерт, в кафе и т.д.).</w:t>
      </w:r>
    </w:p>
    <w:p w14:paraId="417D2627" w14:textId="439485FB"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Помогать конструктивно решать проблемы с учёбой. Помнить, что физическое и психологическое благополучие ребёнка важнее школьных оценок.</w:t>
      </w:r>
    </w:p>
    <w:p w14:paraId="792D7B22" w14:textId="6BFCB2CA"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Научиться самому и научить ребенка применять навыки расслабления, регуляции своего эмоционального состояния в сложных, критических для него ситуациях.</w:t>
      </w:r>
    </w:p>
    <w:p w14:paraId="60D9C6CE" w14:textId="77777777"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 xml:space="preserve">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w:t>
      </w:r>
      <w:r w:rsidRPr="000D0A1D">
        <w:rPr>
          <w:rFonts w:ascii="Times New Roman" w:hAnsi="Times New Roman" w:cs="Times New Roman"/>
          <w:sz w:val="26"/>
          <w:szCs w:val="26"/>
        </w:rPr>
        <w:t>интересоваться, как ведет себя ваш ребенок в школе, в компании сверстников.</w:t>
      </w:r>
    </w:p>
    <w:p w14:paraId="1DACA5A1" w14:textId="77777777"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sz w:val="26"/>
          <w:szCs w:val="26"/>
        </w:rPr>
        <w:t>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w:t>
      </w:r>
    </w:p>
    <w:p w14:paraId="035ACE56" w14:textId="77777777" w:rsidR="000D0A1D" w:rsidRPr="000D0A1D" w:rsidRDefault="000D0A1D" w:rsidP="000D0A1D">
      <w:pPr>
        <w:spacing w:after="0" w:line="240" w:lineRule="auto"/>
        <w:ind w:firstLine="709"/>
        <w:jc w:val="both"/>
        <w:rPr>
          <w:rFonts w:ascii="Times New Roman" w:hAnsi="Times New Roman" w:cs="Times New Roman"/>
          <w:sz w:val="26"/>
          <w:szCs w:val="26"/>
        </w:rPr>
      </w:pPr>
      <w:r w:rsidRPr="000D0A1D">
        <w:rPr>
          <w:rFonts w:ascii="Times New Roman" w:hAnsi="Times New Roman" w:cs="Times New Roman"/>
          <w:b/>
          <w:bCs/>
          <w:sz w:val="26"/>
          <w:szCs w:val="26"/>
        </w:rPr>
        <w:t>Основные принципы разговора с ребёнком, находящимся в кризисном состоянии</w:t>
      </w:r>
    </w:p>
    <w:p w14:paraId="4DAA593C" w14:textId="77777777" w:rsidR="000D0A1D" w:rsidRPr="000D0A1D" w:rsidRDefault="000D0A1D" w:rsidP="000D0A1D">
      <w:pPr>
        <w:numPr>
          <w:ilvl w:val="0"/>
          <w:numId w:val="5"/>
        </w:numPr>
        <w:tabs>
          <w:tab w:val="clear" w:pos="720"/>
          <w:tab w:val="num" w:pos="0"/>
        </w:tabs>
        <w:spacing w:after="0" w:line="240" w:lineRule="auto"/>
        <w:ind w:left="142" w:hanging="142"/>
        <w:jc w:val="both"/>
        <w:rPr>
          <w:rFonts w:ascii="Times New Roman" w:hAnsi="Times New Roman" w:cs="Times New Roman"/>
          <w:sz w:val="26"/>
          <w:szCs w:val="26"/>
        </w:rPr>
      </w:pPr>
      <w:r w:rsidRPr="000D0A1D">
        <w:rPr>
          <w:rFonts w:ascii="Times New Roman" w:hAnsi="Times New Roman" w:cs="Times New Roman"/>
          <w:sz w:val="26"/>
          <w:szCs w:val="26"/>
        </w:rPr>
        <w:t>Успокоиться самому.</w:t>
      </w:r>
    </w:p>
    <w:p w14:paraId="1B2E4225" w14:textId="77777777" w:rsidR="000D0A1D" w:rsidRPr="000D0A1D" w:rsidRDefault="000D0A1D" w:rsidP="000D0A1D">
      <w:pPr>
        <w:numPr>
          <w:ilvl w:val="0"/>
          <w:numId w:val="5"/>
        </w:numPr>
        <w:tabs>
          <w:tab w:val="clear" w:pos="720"/>
          <w:tab w:val="num" w:pos="0"/>
        </w:tabs>
        <w:spacing w:after="0" w:line="240" w:lineRule="auto"/>
        <w:ind w:left="142" w:hanging="142"/>
        <w:jc w:val="both"/>
        <w:rPr>
          <w:rFonts w:ascii="Times New Roman" w:hAnsi="Times New Roman" w:cs="Times New Roman"/>
          <w:sz w:val="26"/>
          <w:szCs w:val="26"/>
        </w:rPr>
      </w:pPr>
      <w:r w:rsidRPr="000D0A1D">
        <w:rPr>
          <w:rFonts w:ascii="Times New Roman" w:hAnsi="Times New Roman" w:cs="Times New Roman"/>
          <w:sz w:val="26"/>
          <w:szCs w:val="26"/>
        </w:rPr>
        <w:t>Уделить всё внимание ребёнку.</w:t>
      </w:r>
    </w:p>
    <w:p w14:paraId="58AC35C5" w14:textId="77777777" w:rsidR="000D0A1D" w:rsidRPr="000D0A1D" w:rsidRDefault="000D0A1D" w:rsidP="000D0A1D">
      <w:pPr>
        <w:numPr>
          <w:ilvl w:val="0"/>
          <w:numId w:val="5"/>
        </w:numPr>
        <w:tabs>
          <w:tab w:val="clear" w:pos="720"/>
          <w:tab w:val="num" w:pos="0"/>
        </w:tabs>
        <w:spacing w:after="0" w:line="240" w:lineRule="auto"/>
        <w:ind w:left="142" w:hanging="142"/>
        <w:jc w:val="both"/>
        <w:rPr>
          <w:rFonts w:ascii="Times New Roman" w:hAnsi="Times New Roman" w:cs="Times New Roman"/>
          <w:sz w:val="26"/>
          <w:szCs w:val="26"/>
        </w:rPr>
      </w:pPr>
      <w:r w:rsidRPr="000D0A1D">
        <w:rPr>
          <w:rFonts w:ascii="Times New Roman" w:hAnsi="Times New Roman" w:cs="Times New Roman"/>
          <w:sz w:val="26"/>
          <w:szCs w:val="26"/>
        </w:rPr>
        <w:t>Вести беседу так, будто вы обладаете неограниченным запасом времени и важнее этой беседы для вас сейчас ничего нет.</w:t>
      </w:r>
    </w:p>
    <w:p w14:paraId="6197A679" w14:textId="77777777" w:rsidR="000D0A1D" w:rsidRPr="000D0A1D" w:rsidRDefault="000D0A1D" w:rsidP="000D0A1D">
      <w:pPr>
        <w:numPr>
          <w:ilvl w:val="0"/>
          <w:numId w:val="5"/>
        </w:numPr>
        <w:tabs>
          <w:tab w:val="clear" w:pos="720"/>
          <w:tab w:val="num" w:pos="0"/>
        </w:tabs>
        <w:spacing w:after="0" w:line="240" w:lineRule="auto"/>
        <w:ind w:left="142" w:hanging="142"/>
        <w:jc w:val="both"/>
        <w:rPr>
          <w:rFonts w:ascii="Times New Roman" w:hAnsi="Times New Roman" w:cs="Times New Roman"/>
          <w:sz w:val="26"/>
          <w:szCs w:val="26"/>
        </w:rPr>
      </w:pPr>
      <w:r w:rsidRPr="000D0A1D">
        <w:rPr>
          <w:rFonts w:ascii="Times New Roman" w:hAnsi="Times New Roman" w:cs="Times New Roman"/>
          <w:sz w:val="26"/>
          <w:szCs w:val="26"/>
        </w:rPr>
        <w:t>Избегать нотаций, уговаривания, менторского тона.</w:t>
      </w:r>
    </w:p>
    <w:p w14:paraId="11DA5CFB" w14:textId="77777777" w:rsidR="000D0A1D" w:rsidRPr="000D0A1D" w:rsidRDefault="000D0A1D" w:rsidP="000D0A1D">
      <w:pPr>
        <w:numPr>
          <w:ilvl w:val="0"/>
          <w:numId w:val="5"/>
        </w:numPr>
        <w:tabs>
          <w:tab w:val="clear" w:pos="720"/>
          <w:tab w:val="num" w:pos="0"/>
        </w:tabs>
        <w:spacing w:after="0" w:line="240" w:lineRule="auto"/>
        <w:ind w:left="142" w:hanging="142"/>
        <w:jc w:val="both"/>
        <w:rPr>
          <w:rFonts w:ascii="Times New Roman" w:hAnsi="Times New Roman" w:cs="Times New Roman"/>
          <w:sz w:val="26"/>
          <w:szCs w:val="26"/>
        </w:rPr>
      </w:pPr>
      <w:r w:rsidRPr="000D0A1D">
        <w:rPr>
          <w:rFonts w:ascii="Times New Roman" w:hAnsi="Times New Roman" w:cs="Times New Roman"/>
          <w:sz w:val="26"/>
          <w:szCs w:val="26"/>
        </w:rPr>
        <w:t>Дать ребёнку возможность высказаться и самим говорить только тогда, когда перестанет говорить он.</w:t>
      </w:r>
    </w:p>
    <w:p w14:paraId="7F0CAEC8" w14:textId="327E945A" w:rsidR="00CC4601" w:rsidRDefault="00C81072" w:rsidP="00C81072">
      <w:pPr>
        <w:jc w:val="center"/>
      </w:pPr>
      <w:r>
        <w:rPr>
          <w:noProof/>
        </w:rPr>
        <w:drawing>
          <wp:inline distT="0" distB="0" distL="0" distR="0" wp14:anchorId="45D0132C" wp14:editId="5B2BF55E">
            <wp:extent cx="1285875" cy="1285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inline>
        </w:drawing>
      </w:r>
    </w:p>
    <w:sectPr w:rsidR="00CC4601" w:rsidSect="003E2BE5">
      <w:pgSz w:w="16838" w:h="11906" w:orient="landscape"/>
      <w:pgMar w:top="284" w:right="395" w:bottom="709"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AC6A" w14:textId="77777777" w:rsidR="00586E12" w:rsidRDefault="00586E12" w:rsidP="00CC4601">
      <w:pPr>
        <w:spacing w:after="0" w:line="240" w:lineRule="auto"/>
      </w:pPr>
      <w:r>
        <w:separator/>
      </w:r>
    </w:p>
  </w:endnote>
  <w:endnote w:type="continuationSeparator" w:id="0">
    <w:p w14:paraId="22F642AE" w14:textId="77777777" w:rsidR="00586E12" w:rsidRDefault="00586E12" w:rsidP="00CC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276F" w14:textId="77777777" w:rsidR="00586E12" w:rsidRDefault="00586E12" w:rsidP="00CC4601">
      <w:pPr>
        <w:spacing w:after="0" w:line="240" w:lineRule="auto"/>
      </w:pPr>
      <w:r>
        <w:separator/>
      </w:r>
    </w:p>
  </w:footnote>
  <w:footnote w:type="continuationSeparator" w:id="0">
    <w:p w14:paraId="6674276A" w14:textId="77777777" w:rsidR="00586E12" w:rsidRDefault="00586E12" w:rsidP="00CC4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B8A"/>
    <w:multiLevelType w:val="hybridMultilevel"/>
    <w:tmpl w:val="E1C0128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1F3439C8"/>
    <w:multiLevelType w:val="hybridMultilevel"/>
    <w:tmpl w:val="CDCEE35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2D636240"/>
    <w:multiLevelType w:val="hybridMultilevel"/>
    <w:tmpl w:val="F33AB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184442"/>
    <w:multiLevelType w:val="multilevel"/>
    <w:tmpl w:val="BE1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F61A9"/>
    <w:multiLevelType w:val="hybridMultilevel"/>
    <w:tmpl w:val="4DE6F9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36"/>
    <w:rsid w:val="000D0A1D"/>
    <w:rsid w:val="001A1583"/>
    <w:rsid w:val="003E2BE5"/>
    <w:rsid w:val="00557336"/>
    <w:rsid w:val="00586E12"/>
    <w:rsid w:val="0063513A"/>
    <w:rsid w:val="00675790"/>
    <w:rsid w:val="0086383D"/>
    <w:rsid w:val="00C81072"/>
    <w:rsid w:val="00CC4601"/>
    <w:rsid w:val="00F664F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B306"/>
  <w15:chartTrackingRefBased/>
  <w15:docId w15:val="{8792CBC9-DA6C-413A-A1D6-43E302E2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601"/>
  </w:style>
  <w:style w:type="paragraph" w:styleId="a5">
    <w:name w:val="footer"/>
    <w:basedOn w:val="a"/>
    <w:link w:val="a6"/>
    <w:uiPriority w:val="99"/>
    <w:unhideWhenUsed/>
    <w:rsid w:val="00CC4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601"/>
  </w:style>
  <w:style w:type="paragraph" w:styleId="a7">
    <w:name w:val="List Paragraph"/>
    <w:basedOn w:val="a"/>
    <w:uiPriority w:val="34"/>
    <w:qFormat/>
    <w:rsid w:val="0086383D"/>
    <w:pPr>
      <w:ind w:left="720"/>
      <w:contextualSpacing/>
    </w:pPr>
  </w:style>
  <w:style w:type="paragraph" w:customStyle="1" w:styleId="ql-align-center">
    <w:name w:val="ql-align-center"/>
    <w:basedOn w:val="a"/>
    <w:rsid w:val="0086383D"/>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8">
    <w:name w:val="Strong"/>
    <w:basedOn w:val="a0"/>
    <w:uiPriority w:val="22"/>
    <w:qFormat/>
    <w:rsid w:val="0086383D"/>
    <w:rPr>
      <w:b/>
      <w:bCs/>
    </w:rPr>
  </w:style>
  <w:style w:type="character" w:styleId="a9">
    <w:name w:val="Emphasis"/>
    <w:basedOn w:val="a0"/>
    <w:uiPriority w:val="20"/>
    <w:qFormat/>
    <w:rsid w:val="00863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9790">
      <w:bodyDiv w:val="1"/>
      <w:marLeft w:val="0"/>
      <w:marRight w:val="0"/>
      <w:marTop w:val="0"/>
      <w:marBottom w:val="0"/>
      <w:divBdr>
        <w:top w:val="none" w:sz="0" w:space="0" w:color="auto"/>
        <w:left w:val="none" w:sz="0" w:space="0" w:color="auto"/>
        <w:bottom w:val="none" w:sz="0" w:space="0" w:color="auto"/>
        <w:right w:val="none" w:sz="0" w:space="0" w:color="auto"/>
      </w:divBdr>
    </w:div>
    <w:div w:id="1021201043">
      <w:bodyDiv w:val="1"/>
      <w:marLeft w:val="0"/>
      <w:marRight w:val="0"/>
      <w:marTop w:val="0"/>
      <w:marBottom w:val="0"/>
      <w:divBdr>
        <w:top w:val="none" w:sz="0" w:space="0" w:color="auto"/>
        <w:left w:val="none" w:sz="0" w:space="0" w:color="auto"/>
        <w:bottom w:val="none" w:sz="0" w:space="0" w:color="auto"/>
        <w:right w:val="none" w:sz="0" w:space="0" w:color="auto"/>
      </w:divBdr>
    </w:div>
    <w:div w:id="1416632165">
      <w:bodyDiv w:val="1"/>
      <w:marLeft w:val="0"/>
      <w:marRight w:val="0"/>
      <w:marTop w:val="0"/>
      <w:marBottom w:val="0"/>
      <w:divBdr>
        <w:top w:val="none" w:sz="0" w:space="0" w:color="auto"/>
        <w:left w:val="none" w:sz="0" w:space="0" w:color="auto"/>
        <w:bottom w:val="none" w:sz="0" w:space="0" w:color="auto"/>
        <w:right w:val="none" w:sz="0" w:space="0" w:color="auto"/>
      </w:divBdr>
      <w:divsChild>
        <w:div w:id="1159688024">
          <w:marLeft w:val="0"/>
          <w:marRight w:val="0"/>
          <w:marTop w:val="0"/>
          <w:marBottom w:val="0"/>
          <w:divBdr>
            <w:top w:val="none" w:sz="0" w:space="0" w:color="auto"/>
            <w:left w:val="none" w:sz="0" w:space="0" w:color="auto"/>
            <w:bottom w:val="none" w:sz="0" w:space="0" w:color="auto"/>
            <w:right w:val="none" w:sz="0" w:space="0" w:color="auto"/>
          </w:divBdr>
          <w:divsChild>
            <w:div w:id="821506750">
              <w:marLeft w:val="0"/>
              <w:marRight w:val="0"/>
              <w:marTop w:val="0"/>
              <w:marBottom w:val="0"/>
              <w:divBdr>
                <w:top w:val="none" w:sz="0" w:space="0" w:color="auto"/>
                <w:left w:val="none" w:sz="0" w:space="0" w:color="auto"/>
                <w:bottom w:val="none" w:sz="0" w:space="0" w:color="auto"/>
                <w:right w:val="none" w:sz="0" w:space="0" w:color="auto"/>
              </w:divBdr>
            </w:div>
          </w:divsChild>
        </w:div>
        <w:div w:id="212232782">
          <w:marLeft w:val="0"/>
          <w:marRight w:val="0"/>
          <w:marTop w:val="0"/>
          <w:marBottom w:val="0"/>
          <w:divBdr>
            <w:top w:val="none" w:sz="0" w:space="0" w:color="auto"/>
            <w:left w:val="none" w:sz="0" w:space="0" w:color="auto"/>
            <w:bottom w:val="none" w:sz="0" w:space="0" w:color="auto"/>
            <w:right w:val="none" w:sz="0" w:space="0" w:color="auto"/>
          </w:divBdr>
          <w:divsChild>
            <w:div w:id="660085152">
              <w:marLeft w:val="0"/>
              <w:marRight w:val="0"/>
              <w:marTop w:val="0"/>
              <w:marBottom w:val="0"/>
              <w:divBdr>
                <w:top w:val="none" w:sz="0" w:space="0" w:color="auto"/>
                <w:left w:val="none" w:sz="0" w:space="0" w:color="auto"/>
                <w:bottom w:val="none" w:sz="0" w:space="0" w:color="auto"/>
                <w:right w:val="none" w:sz="0" w:space="0" w:color="auto"/>
              </w:divBdr>
              <w:divsChild>
                <w:div w:id="472409213">
                  <w:marLeft w:val="0"/>
                  <w:marRight w:val="0"/>
                  <w:marTop w:val="241"/>
                  <w:marBottom w:val="0"/>
                  <w:divBdr>
                    <w:top w:val="none" w:sz="0" w:space="0" w:color="auto"/>
                    <w:left w:val="none" w:sz="0" w:space="0" w:color="auto"/>
                    <w:bottom w:val="none" w:sz="0" w:space="0" w:color="auto"/>
                    <w:right w:val="none" w:sz="0" w:space="0" w:color="auto"/>
                  </w:divBdr>
                  <w:divsChild>
                    <w:div w:id="626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6925">
      <w:bodyDiv w:val="1"/>
      <w:marLeft w:val="0"/>
      <w:marRight w:val="0"/>
      <w:marTop w:val="0"/>
      <w:marBottom w:val="0"/>
      <w:divBdr>
        <w:top w:val="none" w:sz="0" w:space="0" w:color="auto"/>
        <w:left w:val="none" w:sz="0" w:space="0" w:color="auto"/>
        <w:bottom w:val="none" w:sz="0" w:space="0" w:color="auto"/>
        <w:right w:val="none" w:sz="0" w:space="0" w:color="auto"/>
      </w:divBdr>
    </w:div>
    <w:div w:id="2077242553">
      <w:bodyDiv w:val="1"/>
      <w:marLeft w:val="0"/>
      <w:marRight w:val="0"/>
      <w:marTop w:val="0"/>
      <w:marBottom w:val="0"/>
      <w:divBdr>
        <w:top w:val="none" w:sz="0" w:space="0" w:color="auto"/>
        <w:left w:val="none" w:sz="0" w:space="0" w:color="auto"/>
        <w:bottom w:val="none" w:sz="0" w:space="0" w:color="auto"/>
        <w:right w:val="none" w:sz="0" w:space="0" w:color="auto"/>
      </w:divBdr>
    </w:div>
    <w:div w:id="2134060792">
      <w:bodyDiv w:val="1"/>
      <w:marLeft w:val="0"/>
      <w:marRight w:val="0"/>
      <w:marTop w:val="0"/>
      <w:marBottom w:val="0"/>
      <w:divBdr>
        <w:top w:val="none" w:sz="0" w:space="0" w:color="auto"/>
        <w:left w:val="none" w:sz="0" w:space="0" w:color="auto"/>
        <w:bottom w:val="none" w:sz="0" w:space="0" w:color="auto"/>
        <w:right w:val="none" w:sz="0" w:space="0" w:color="auto"/>
      </w:divBdr>
      <w:divsChild>
        <w:div w:id="1162085651">
          <w:marLeft w:val="0"/>
          <w:marRight w:val="0"/>
          <w:marTop w:val="0"/>
          <w:marBottom w:val="0"/>
          <w:divBdr>
            <w:top w:val="none" w:sz="0" w:space="0" w:color="auto"/>
            <w:left w:val="none" w:sz="0" w:space="0" w:color="auto"/>
            <w:bottom w:val="none" w:sz="0" w:space="0" w:color="auto"/>
            <w:right w:val="none" w:sz="0" w:space="0" w:color="auto"/>
          </w:divBdr>
          <w:divsChild>
            <w:div w:id="2088723355">
              <w:marLeft w:val="0"/>
              <w:marRight w:val="0"/>
              <w:marTop w:val="0"/>
              <w:marBottom w:val="0"/>
              <w:divBdr>
                <w:top w:val="none" w:sz="0" w:space="0" w:color="auto"/>
                <w:left w:val="none" w:sz="0" w:space="0" w:color="auto"/>
                <w:bottom w:val="none" w:sz="0" w:space="0" w:color="auto"/>
                <w:right w:val="none" w:sz="0" w:space="0" w:color="auto"/>
              </w:divBdr>
              <w:divsChild>
                <w:div w:id="599528819">
                  <w:marLeft w:val="0"/>
                  <w:marRight w:val="0"/>
                  <w:marTop w:val="0"/>
                  <w:marBottom w:val="0"/>
                  <w:divBdr>
                    <w:top w:val="none" w:sz="0" w:space="0" w:color="auto"/>
                    <w:left w:val="none" w:sz="0" w:space="0" w:color="auto"/>
                    <w:bottom w:val="none" w:sz="0" w:space="0" w:color="auto"/>
                    <w:right w:val="none" w:sz="0" w:space="0" w:color="auto"/>
                  </w:divBdr>
                  <w:divsChild>
                    <w:div w:id="7502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737">
          <w:marLeft w:val="0"/>
          <w:marRight w:val="0"/>
          <w:marTop w:val="0"/>
          <w:marBottom w:val="0"/>
          <w:divBdr>
            <w:top w:val="none" w:sz="0" w:space="0" w:color="auto"/>
            <w:left w:val="none" w:sz="0" w:space="0" w:color="auto"/>
            <w:bottom w:val="none" w:sz="0" w:space="0" w:color="auto"/>
            <w:right w:val="none" w:sz="0" w:space="0" w:color="auto"/>
          </w:divBdr>
          <w:divsChild>
            <w:div w:id="2057851478">
              <w:marLeft w:val="0"/>
              <w:marRight w:val="0"/>
              <w:marTop w:val="0"/>
              <w:marBottom w:val="0"/>
              <w:divBdr>
                <w:top w:val="none" w:sz="0" w:space="0" w:color="auto"/>
                <w:left w:val="none" w:sz="0" w:space="0" w:color="auto"/>
                <w:bottom w:val="none" w:sz="0" w:space="0" w:color="auto"/>
                <w:right w:val="none" w:sz="0" w:space="0" w:color="auto"/>
              </w:divBdr>
              <w:divsChild>
                <w:div w:id="1597908274">
                  <w:marLeft w:val="0"/>
                  <w:marRight w:val="0"/>
                  <w:marTop w:val="0"/>
                  <w:marBottom w:val="0"/>
                  <w:divBdr>
                    <w:top w:val="none" w:sz="0" w:space="0" w:color="auto"/>
                    <w:left w:val="none" w:sz="0" w:space="0" w:color="auto"/>
                    <w:bottom w:val="none" w:sz="0" w:space="0" w:color="auto"/>
                    <w:right w:val="none" w:sz="0" w:space="0" w:color="auto"/>
                  </w:divBdr>
                  <w:divsChild>
                    <w:div w:id="11286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2024-04-08T09:29:00Z</dcterms:created>
  <dcterms:modified xsi:type="dcterms:W3CDTF">2024-04-08T11:30:00Z</dcterms:modified>
</cp:coreProperties>
</file>