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DB" w:rsidRPr="00595E4B" w:rsidRDefault="003F5EDB" w:rsidP="003F5EDB">
      <w:pPr>
        <w:pStyle w:val="newncpi"/>
        <w:ind w:firstLine="0"/>
        <w:jc w:val="center"/>
        <w:rPr>
          <w:b/>
          <w:sz w:val="30"/>
          <w:szCs w:val="30"/>
        </w:rPr>
      </w:pPr>
      <w:r w:rsidRPr="00595E4B">
        <w:rPr>
          <w:b/>
          <w:sz w:val="30"/>
          <w:szCs w:val="30"/>
        </w:rPr>
        <w:t>АЛГОРИТМ</w:t>
      </w:r>
    </w:p>
    <w:p w:rsidR="003F5EDB" w:rsidRDefault="003F5EDB" w:rsidP="003F5EDB">
      <w:pPr>
        <w:pStyle w:val="newncpi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организации </w:t>
      </w:r>
      <w:r>
        <w:rPr>
          <w:sz w:val="30"/>
          <w:szCs w:val="30"/>
        </w:rPr>
        <w:t>индивидуальной профилактической работы</w:t>
      </w:r>
      <w:r w:rsidR="00595E4B">
        <w:rPr>
          <w:sz w:val="30"/>
          <w:szCs w:val="30"/>
        </w:rPr>
        <w:t xml:space="preserve"> с </w:t>
      </w:r>
      <w:r>
        <w:rPr>
          <w:sz w:val="30"/>
          <w:szCs w:val="30"/>
        </w:rPr>
        <w:t>несовершеннолетни</w:t>
      </w:r>
      <w:r w:rsidR="00595E4B">
        <w:rPr>
          <w:sz w:val="30"/>
          <w:szCs w:val="30"/>
        </w:rPr>
        <w:t>ми</w:t>
      </w:r>
      <w:r>
        <w:rPr>
          <w:sz w:val="30"/>
          <w:szCs w:val="30"/>
        </w:rPr>
        <w:t xml:space="preserve"> для специалистов СППС учреждений образования</w:t>
      </w:r>
    </w:p>
    <w:p w:rsidR="003F5EDB" w:rsidRDefault="003F5EDB" w:rsidP="003F5EDB">
      <w:pPr>
        <w:pStyle w:val="newncpi"/>
        <w:ind w:firstLine="0"/>
        <w:jc w:val="center"/>
        <w:rPr>
          <w:sz w:val="30"/>
          <w:szCs w:val="30"/>
        </w:rPr>
      </w:pPr>
    </w:p>
    <w:p w:rsidR="008B5D65" w:rsidRPr="008B5D65" w:rsidRDefault="008B5D65" w:rsidP="003F5E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0B2E">
        <w:rPr>
          <w:rFonts w:ascii="Times New Roman" w:hAnsi="Times New Roman"/>
          <w:sz w:val="30"/>
          <w:szCs w:val="30"/>
        </w:rPr>
        <w:t xml:space="preserve">Организация индивидуальной профилактической работы </w:t>
      </w:r>
      <w:r>
        <w:rPr>
          <w:rFonts w:ascii="Times New Roman" w:hAnsi="Times New Roman"/>
          <w:sz w:val="30"/>
          <w:szCs w:val="30"/>
        </w:rPr>
        <w:t>в отношении несовершеннолетних</w:t>
      </w:r>
      <w:r w:rsidRPr="00550B2E">
        <w:rPr>
          <w:rFonts w:ascii="Times New Roman" w:hAnsi="Times New Roman"/>
          <w:sz w:val="30"/>
          <w:szCs w:val="30"/>
        </w:rPr>
        <w:t xml:space="preserve"> осуществляется </w:t>
      </w:r>
      <w:r>
        <w:rPr>
          <w:rFonts w:ascii="Times New Roman" w:hAnsi="Times New Roman"/>
          <w:sz w:val="30"/>
          <w:szCs w:val="30"/>
        </w:rPr>
        <w:t xml:space="preserve">в соответствии с </w:t>
      </w:r>
      <w:r w:rsidRPr="008B5D65">
        <w:rPr>
          <w:rFonts w:ascii="Times New Roman" w:hAnsi="Times New Roman" w:cs="Times New Roman"/>
          <w:color w:val="000000"/>
          <w:sz w:val="30"/>
          <w:szCs w:val="30"/>
        </w:rPr>
        <w:t>Закон</w:t>
      </w:r>
      <w:r>
        <w:rPr>
          <w:rFonts w:ascii="Times New Roman" w:hAnsi="Times New Roman" w:cs="Times New Roman"/>
          <w:color w:val="000000"/>
          <w:sz w:val="30"/>
          <w:szCs w:val="30"/>
        </w:rPr>
        <w:t>ом</w:t>
      </w:r>
      <w:r w:rsidRPr="008B5D65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Республики Беларусь от 31.05.2003 № 200-З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>
        <w:rPr>
          <w:rFonts w:ascii="Times New Roman" w:hAnsi="Times New Roman"/>
          <w:sz w:val="30"/>
          <w:szCs w:val="30"/>
        </w:rPr>
        <w:t>согласно м</w:t>
      </w:r>
      <w:r w:rsidRPr="00550B2E">
        <w:rPr>
          <w:rFonts w:ascii="Times New Roman" w:hAnsi="Times New Roman"/>
          <w:sz w:val="30"/>
          <w:szCs w:val="30"/>
        </w:rPr>
        <w:t>етодическим рекомендациям по организации индивидуальной профилактической работы с обучающимися в учреждениях образования от 20.07.2018 № 05-01-21/6205/</w:t>
      </w:r>
      <w:proofErr w:type="spellStart"/>
      <w:r w:rsidRPr="00550B2E">
        <w:rPr>
          <w:rFonts w:ascii="Times New Roman" w:hAnsi="Times New Roman"/>
          <w:sz w:val="30"/>
          <w:szCs w:val="30"/>
        </w:rPr>
        <w:t>дс</w:t>
      </w:r>
      <w:proofErr w:type="spellEnd"/>
      <w:r w:rsidRPr="00550B2E">
        <w:rPr>
          <w:rFonts w:ascii="Times New Roman" w:hAnsi="Times New Roman"/>
          <w:sz w:val="30"/>
          <w:szCs w:val="30"/>
        </w:rPr>
        <w:t xml:space="preserve">. </w:t>
      </w:r>
    </w:p>
    <w:p w:rsidR="00A32662" w:rsidRDefault="003C3B30" w:rsidP="003F5ED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соответствии с информационно-</w:t>
      </w:r>
      <w:r w:rsidR="00A32662">
        <w:rPr>
          <w:rFonts w:ascii="Times New Roman" w:hAnsi="Times New Roman" w:cs="Times New Roman"/>
          <w:color w:val="000000"/>
          <w:sz w:val="30"/>
          <w:szCs w:val="30"/>
        </w:rPr>
        <w:t>методическим письмом «О документировании работы специалистов социально-педагогической и психологической службы» м</w:t>
      </w:r>
      <w:r w:rsidR="00A32662" w:rsidRPr="00A32662">
        <w:rPr>
          <w:rFonts w:ascii="Times New Roman" w:hAnsi="Times New Roman"/>
          <w:sz w:val="30"/>
          <w:szCs w:val="30"/>
        </w:rPr>
        <w:t>атериалы о проведении индивидуально</w:t>
      </w:r>
      <w:r w:rsidR="00AB293C">
        <w:rPr>
          <w:rFonts w:ascii="Times New Roman" w:hAnsi="Times New Roman"/>
          <w:sz w:val="30"/>
          <w:szCs w:val="30"/>
        </w:rPr>
        <w:t xml:space="preserve">й </w:t>
      </w:r>
      <w:r w:rsidR="00A32662" w:rsidRPr="00A32662">
        <w:rPr>
          <w:rFonts w:ascii="Times New Roman" w:hAnsi="Times New Roman"/>
          <w:sz w:val="30"/>
          <w:szCs w:val="30"/>
        </w:rPr>
        <w:t xml:space="preserve">профилактической работы с обучающимися (ФИО) </w:t>
      </w:r>
      <w:r w:rsidR="00A32662">
        <w:rPr>
          <w:rFonts w:ascii="Times New Roman" w:hAnsi="Times New Roman"/>
          <w:sz w:val="30"/>
          <w:szCs w:val="30"/>
        </w:rPr>
        <w:t xml:space="preserve">должны </w:t>
      </w:r>
      <w:r w:rsidR="00A32662" w:rsidRPr="00A32662">
        <w:rPr>
          <w:rFonts w:ascii="Times New Roman" w:hAnsi="Times New Roman"/>
          <w:sz w:val="30"/>
          <w:szCs w:val="30"/>
        </w:rPr>
        <w:t>содержат</w:t>
      </w:r>
      <w:r w:rsidR="00A32662">
        <w:rPr>
          <w:rFonts w:ascii="Times New Roman" w:hAnsi="Times New Roman"/>
          <w:sz w:val="30"/>
          <w:szCs w:val="30"/>
        </w:rPr>
        <w:t>ь</w:t>
      </w:r>
      <w:r w:rsidR="00A32662" w:rsidRPr="00A32662">
        <w:rPr>
          <w:rFonts w:ascii="Times New Roman" w:hAnsi="Times New Roman"/>
          <w:sz w:val="30"/>
          <w:szCs w:val="30"/>
        </w:rPr>
        <w:t>:</w:t>
      </w:r>
    </w:p>
    <w:p w:rsidR="00A32662" w:rsidRPr="00935F33" w:rsidRDefault="00A32662" w:rsidP="003F5EDB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35F33">
        <w:rPr>
          <w:rFonts w:ascii="Times New Roman" w:hAnsi="Times New Roman"/>
          <w:i/>
          <w:sz w:val="30"/>
          <w:szCs w:val="30"/>
        </w:rPr>
        <w:t>основание для проведения индивидуальной профилактической работы (далее – ИПР);</w:t>
      </w:r>
    </w:p>
    <w:p w:rsidR="00A32662" w:rsidRPr="00935F33" w:rsidRDefault="00A32662" w:rsidP="00A32662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35F33">
        <w:rPr>
          <w:rFonts w:ascii="Times New Roman" w:hAnsi="Times New Roman"/>
          <w:i/>
          <w:sz w:val="30"/>
          <w:szCs w:val="30"/>
        </w:rPr>
        <w:tab/>
        <w:t>приказ руководителя УО о проведении ИПР;</w:t>
      </w:r>
    </w:p>
    <w:p w:rsidR="00A32662" w:rsidRPr="00935F33" w:rsidRDefault="00A32662" w:rsidP="00A32662">
      <w:p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35F33">
        <w:rPr>
          <w:rFonts w:ascii="Times New Roman" w:hAnsi="Times New Roman"/>
          <w:i/>
          <w:sz w:val="30"/>
          <w:szCs w:val="30"/>
        </w:rPr>
        <w:tab/>
        <w:t>заключение по результатам первичной диагностики;</w:t>
      </w:r>
    </w:p>
    <w:p w:rsidR="00A32662" w:rsidRPr="00935F33" w:rsidRDefault="00A32662" w:rsidP="00A3266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35F33">
        <w:rPr>
          <w:rFonts w:ascii="Times New Roman" w:hAnsi="Times New Roman"/>
          <w:i/>
          <w:sz w:val="30"/>
          <w:szCs w:val="30"/>
        </w:rPr>
        <w:t>программа ИПР;</w:t>
      </w:r>
    </w:p>
    <w:p w:rsidR="00A32662" w:rsidRPr="00935F33" w:rsidRDefault="00A32662" w:rsidP="00A3266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35F33">
        <w:rPr>
          <w:rFonts w:ascii="Times New Roman" w:hAnsi="Times New Roman"/>
          <w:i/>
          <w:sz w:val="30"/>
          <w:szCs w:val="30"/>
        </w:rPr>
        <w:t>входящая информация из органов, учреждений о несовершеннолетних (копии постановлений комиссии по делам несовершеннолетних; информация о занятости, успеваемости и др., характеризующая образ жизни и поведение несовершеннолетних);</w:t>
      </w:r>
    </w:p>
    <w:p w:rsidR="00A32662" w:rsidRDefault="00A32662" w:rsidP="00A32662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935F33">
        <w:rPr>
          <w:rFonts w:ascii="Times New Roman" w:hAnsi="Times New Roman"/>
          <w:i/>
          <w:sz w:val="30"/>
          <w:szCs w:val="30"/>
        </w:rPr>
        <w:t>листы учета работы, проводимой педагогом социальным</w:t>
      </w:r>
      <w:r w:rsidR="00052FCF" w:rsidRPr="00935F33">
        <w:rPr>
          <w:rFonts w:ascii="Times New Roman" w:hAnsi="Times New Roman"/>
          <w:i/>
          <w:sz w:val="30"/>
          <w:szCs w:val="30"/>
        </w:rPr>
        <w:t>.</w:t>
      </w:r>
    </w:p>
    <w:p w:rsidR="008C6658" w:rsidRPr="008C6658" w:rsidRDefault="008C6658" w:rsidP="008C6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6658">
        <w:rPr>
          <w:rFonts w:ascii="Times New Roman" w:hAnsi="Times New Roman" w:cs="Times New Roman"/>
          <w:sz w:val="30"/>
          <w:szCs w:val="30"/>
        </w:rPr>
        <w:t>ИПР в отношении несовершеннолетнего осуществляется со дня получения учреждением образования документа</w:t>
      </w:r>
      <w:r w:rsidR="00585605" w:rsidRPr="008C6658">
        <w:rPr>
          <w:rFonts w:ascii="Times New Roman" w:hAnsi="Times New Roman" w:cs="Times New Roman"/>
          <w:color w:val="000000"/>
          <w:sz w:val="30"/>
          <w:szCs w:val="30"/>
          <w:vertAlign w:val="superscript"/>
        </w:rPr>
        <w:endnoteReference w:id="1"/>
      </w:r>
      <w:r w:rsidR="00585605" w:rsidRPr="008C6658">
        <w:rPr>
          <w:rFonts w:ascii="Times New Roman" w:hAnsi="Times New Roman" w:cs="Times New Roman"/>
          <w:sz w:val="30"/>
          <w:szCs w:val="30"/>
        </w:rPr>
        <w:t>,</w:t>
      </w:r>
      <w:r w:rsidRPr="008C6658">
        <w:rPr>
          <w:rFonts w:ascii="Times New Roman" w:hAnsi="Times New Roman" w:cs="Times New Roman"/>
          <w:sz w:val="30"/>
          <w:szCs w:val="30"/>
        </w:rPr>
        <w:t xml:space="preserve"> являющегося основанием для ее проведения, а именно:</w:t>
      </w:r>
    </w:p>
    <w:p w:rsidR="008C6658" w:rsidRPr="00886F81" w:rsidRDefault="008C6658" w:rsidP="008C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6F81">
        <w:rPr>
          <w:rFonts w:ascii="Times New Roman" w:hAnsi="Times New Roman" w:cs="Times New Roman"/>
          <w:i/>
          <w:sz w:val="30"/>
          <w:szCs w:val="30"/>
        </w:rPr>
        <w:t>заявлени</w:t>
      </w:r>
      <w:r w:rsidR="00886F81">
        <w:rPr>
          <w:rFonts w:ascii="Times New Roman" w:hAnsi="Times New Roman" w:cs="Times New Roman"/>
          <w:i/>
          <w:sz w:val="30"/>
          <w:szCs w:val="30"/>
        </w:rPr>
        <w:t>е</w:t>
      </w:r>
      <w:r w:rsidRPr="00886F81">
        <w:rPr>
          <w:rFonts w:ascii="Times New Roman" w:hAnsi="Times New Roman" w:cs="Times New Roman"/>
          <w:i/>
          <w:sz w:val="30"/>
          <w:szCs w:val="30"/>
        </w:rPr>
        <w:t xml:space="preserve"> несовершеннолетнего либо его родителей, опекунов или попечителей;</w:t>
      </w:r>
    </w:p>
    <w:p w:rsidR="008C6658" w:rsidRPr="00886F81" w:rsidRDefault="008C6658" w:rsidP="008C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6F81">
        <w:rPr>
          <w:rFonts w:ascii="Times New Roman" w:hAnsi="Times New Roman" w:cs="Times New Roman"/>
          <w:i/>
          <w:sz w:val="30"/>
          <w:szCs w:val="30"/>
        </w:rPr>
        <w:t>приговор, решени</w:t>
      </w:r>
      <w:r w:rsidR="00886F81">
        <w:rPr>
          <w:rFonts w:ascii="Times New Roman" w:hAnsi="Times New Roman" w:cs="Times New Roman"/>
          <w:i/>
          <w:sz w:val="30"/>
          <w:szCs w:val="30"/>
        </w:rPr>
        <w:t>е</w:t>
      </w:r>
      <w:r w:rsidRPr="00886F81">
        <w:rPr>
          <w:rFonts w:ascii="Times New Roman" w:hAnsi="Times New Roman" w:cs="Times New Roman"/>
          <w:i/>
          <w:sz w:val="30"/>
          <w:szCs w:val="30"/>
        </w:rPr>
        <w:t>, постановлени</w:t>
      </w:r>
      <w:r w:rsidR="00886F81">
        <w:rPr>
          <w:rFonts w:ascii="Times New Roman" w:hAnsi="Times New Roman" w:cs="Times New Roman"/>
          <w:i/>
          <w:sz w:val="30"/>
          <w:szCs w:val="30"/>
        </w:rPr>
        <w:t>е</w:t>
      </w:r>
      <w:r w:rsidRPr="00886F81">
        <w:rPr>
          <w:rFonts w:ascii="Times New Roman" w:hAnsi="Times New Roman" w:cs="Times New Roman"/>
          <w:i/>
          <w:sz w:val="30"/>
          <w:szCs w:val="30"/>
        </w:rPr>
        <w:t xml:space="preserve"> или определени</w:t>
      </w:r>
      <w:r w:rsidR="00886F81">
        <w:rPr>
          <w:rFonts w:ascii="Times New Roman" w:hAnsi="Times New Roman" w:cs="Times New Roman"/>
          <w:i/>
          <w:sz w:val="30"/>
          <w:szCs w:val="30"/>
        </w:rPr>
        <w:t>е</w:t>
      </w:r>
      <w:r w:rsidRPr="00886F81">
        <w:rPr>
          <w:rFonts w:ascii="Times New Roman" w:hAnsi="Times New Roman" w:cs="Times New Roman"/>
          <w:i/>
          <w:sz w:val="30"/>
          <w:szCs w:val="30"/>
        </w:rPr>
        <w:t xml:space="preserve"> суда;</w:t>
      </w:r>
    </w:p>
    <w:p w:rsidR="008C6658" w:rsidRPr="00886F81" w:rsidRDefault="008C6658" w:rsidP="008C66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86F81">
        <w:rPr>
          <w:rFonts w:ascii="Times New Roman" w:hAnsi="Times New Roman" w:cs="Times New Roman"/>
          <w:i/>
          <w:sz w:val="30"/>
          <w:szCs w:val="30"/>
        </w:rPr>
        <w:t>постановлени</w:t>
      </w:r>
      <w:r w:rsidR="00886F81">
        <w:rPr>
          <w:rFonts w:ascii="Times New Roman" w:hAnsi="Times New Roman" w:cs="Times New Roman"/>
          <w:i/>
          <w:sz w:val="30"/>
          <w:szCs w:val="30"/>
        </w:rPr>
        <w:t>е</w:t>
      </w:r>
      <w:r w:rsidRPr="00886F81">
        <w:rPr>
          <w:rFonts w:ascii="Times New Roman" w:hAnsi="Times New Roman" w:cs="Times New Roman"/>
          <w:i/>
          <w:sz w:val="30"/>
          <w:szCs w:val="30"/>
        </w:rPr>
        <w:t xml:space="preserve"> комиссии по делам несовершеннолетних, прокурора, следователя, органа дознания или начальника органа внутренних </w:t>
      </w:r>
      <w:proofErr w:type="gramStart"/>
      <w:r w:rsidRPr="00886F81">
        <w:rPr>
          <w:rFonts w:ascii="Times New Roman" w:hAnsi="Times New Roman" w:cs="Times New Roman"/>
          <w:i/>
          <w:sz w:val="30"/>
          <w:szCs w:val="30"/>
        </w:rPr>
        <w:t>дел.</w:t>
      </w:r>
      <w:r w:rsidRPr="00886F81">
        <w:rPr>
          <w:rFonts w:ascii="Times New Roman" w:hAnsi="Times New Roman" w:cs="Times New Roman"/>
          <w:i/>
          <w:color w:val="000000"/>
          <w:sz w:val="30"/>
          <w:szCs w:val="30"/>
          <w:vertAlign w:val="superscript"/>
        </w:rPr>
        <w:t>.</w:t>
      </w:r>
      <w:proofErr w:type="gramEnd"/>
    </w:p>
    <w:p w:rsidR="008C6658" w:rsidRDefault="00D2725F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725F"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документа, являющегося </w:t>
      </w:r>
      <w:r w:rsidR="004E583C">
        <w:rPr>
          <w:rFonts w:ascii="Times New Roman" w:hAnsi="Times New Roman" w:cs="Times New Roman"/>
          <w:sz w:val="30"/>
          <w:szCs w:val="30"/>
        </w:rPr>
        <w:t>основанием для проведения ИПР</w:t>
      </w:r>
      <w:r w:rsidRPr="00D2725F">
        <w:rPr>
          <w:rFonts w:ascii="Times New Roman" w:hAnsi="Times New Roman" w:cs="Times New Roman"/>
          <w:sz w:val="30"/>
          <w:szCs w:val="30"/>
        </w:rPr>
        <w:t>,</w:t>
      </w:r>
      <w:r w:rsidR="004E583C">
        <w:rPr>
          <w:rFonts w:ascii="Times New Roman" w:hAnsi="Times New Roman" w:cs="Times New Roman"/>
          <w:sz w:val="30"/>
          <w:szCs w:val="30"/>
        </w:rPr>
        <w:t xml:space="preserve"> руководитель учреждения образования создает приказ об организации индивидуальной профилактической работе в отношении несовершеннолетнего.</w:t>
      </w:r>
    </w:p>
    <w:p w:rsidR="00D87E8B" w:rsidRPr="00D87E8B" w:rsidRDefault="00D87E8B" w:rsidP="00D8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З</w:t>
      </w:r>
      <w:r w:rsidRPr="00D87E8B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аместитель директора по основной деятельности (учебной, воспитательной, учебно-воспитательной работе) совместно со специалистами социально-педагогический и психологической службы (далее – СППС), классными руководителями (в учреждениях общего среднего образования), кураторами, мастерами производственного </w:t>
      </w:r>
      <w:r w:rsidRPr="00D87E8B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 xml:space="preserve">обучения, воспитателями общежития (в учреждениях профессионально-технического и среднего специального образования) в течение </w:t>
      </w:r>
      <w:r w:rsidRPr="00D87E8B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t>10 календарных дней</w:t>
      </w:r>
      <w:r w:rsidRPr="00D87E8B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организует:</w:t>
      </w:r>
    </w:p>
    <w:p w:rsidR="00D87E8B" w:rsidRPr="00D87E8B" w:rsidRDefault="00D87E8B" w:rsidP="00D8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 w:rsidRPr="00D87E8B">
        <w:rPr>
          <w:rFonts w:ascii="Times New Roman" w:hAnsi="Times New Roman" w:cs="Times New Roman"/>
          <w:noProof/>
          <w:sz w:val="30"/>
          <w:szCs w:val="30"/>
          <w:lang w:eastAsia="ru-RU"/>
        </w:rPr>
        <w:t>изучение особенностей семейного воспитания несовершеннолетнего, в отношении которого проводится ИПР;</w:t>
      </w:r>
    </w:p>
    <w:p w:rsidR="00D87E8B" w:rsidRPr="00D87E8B" w:rsidRDefault="00D87E8B" w:rsidP="00D8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87E8B">
        <w:rPr>
          <w:rFonts w:ascii="Times New Roman" w:hAnsi="Times New Roman" w:cs="Times New Roman"/>
          <w:noProof/>
          <w:sz w:val="30"/>
          <w:szCs w:val="30"/>
          <w:lang w:eastAsia="ru-RU"/>
        </w:rPr>
        <w:t>проведение консультаций с несовершеннолетним и его родителями (законными представителями) с целью выявления проблем и особенностей взаимоотношений между членами семьи и условий и путей для восстановления потенциала развития и саморазвития личности несовершеннолетнего;</w:t>
      </w:r>
    </w:p>
    <w:p w:rsidR="00D87E8B" w:rsidRDefault="00D87E8B" w:rsidP="00D87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87E8B">
        <w:rPr>
          <w:rFonts w:ascii="Times New Roman" w:hAnsi="Times New Roman" w:cs="Times New Roman"/>
          <w:noProof/>
          <w:sz w:val="30"/>
          <w:szCs w:val="30"/>
          <w:lang w:eastAsia="ru-RU"/>
        </w:rPr>
        <w:t>проведение психологической и социально-педагогической диагностики, выражающейся в оценке индивидуально-психологических свойств, качеств личности несовершеннолетнего и направленной на выявление его психологических проблем и факторов социальной среды, влияющих на поведение и состояние несовершеннолетнего.</w:t>
      </w:r>
    </w:p>
    <w:p w:rsidR="00C707EF" w:rsidRPr="00C707EF" w:rsidRDefault="00C707EF" w:rsidP="00C707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707E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Информация об организации ИПР с несовершеннолетним рассматривается на заседании совета учреждения образования по профилактике безнадзорности и правонарушений несовершеннолетних (далее – совет профилактики) </w:t>
      </w:r>
      <w:r w:rsidRPr="00C707E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течение 14 календарных дней</w:t>
      </w:r>
      <w:r w:rsidRPr="00C707E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 дня поступления в учреждение образования документа, являющегося основанием для проведения ИПР </w:t>
      </w:r>
    </w:p>
    <w:p w:rsidR="00C707EF" w:rsidRPr="00C707EF" w:rsidRDefault="00C707EF" w:rsidP="00C7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07EF">
        <w:rPr>
          <w:rFonts w:ascii="Times New Roman" w:hAnsi="Times New Roman" w:cs="Times New Roman"/>
          <w:sz w:val="30"/>
          <w:szCs w:val="30"/>
        </w:rPr>
        <w:t>К участию в рассмотрении вопроса о проведении ИПР приглашаются родители (законные представители) несовершеннолетнего. Также могут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707EF">
        <w:rPr>
          <w:rFonts w:ascii="Times New Roman" w:hAnsi="Times New Roman" w:cs="Times New Roman"/>
          <w:sz w:val="30"/>
          <w:szCs w:val="30"/>
        </w:rPr>
        <w:t>быть приглашены представители государственных органов, учреждений и иных организаций, которые будут привлечены к реализации мероприятий программы.</w:t>
      </w:r>
    </w:p>
    <w:p w:rsidR="00C707EF" w:rsidRPr="00C707EF" w:rsidRDefault="00C707EF" w:rsidP="00C7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C707EF">
        <w:rPr>
          <w:rFonts w:ascii="Times New Roman" w:hAnsi="Times New Roman" w:cs="Times New Roman"/>
          <w:noProof/>
          <w:sz w:val="30"/>
          <w:szCs w:val="30"/>
          <w:lang w:eastAsia="ru-RU"/>
        </w:rPr>
        <w:t>На заседании совета профилактики рассматривается проект программы, вносятся необходимые дополнения и (или) изменения, устанавливается периодичность анализа реализации мероприятий программы.</w:t>
      </w:r>
    </w:p>
    <w:p w:rsidR="00C707EF" w:rsidRPr="00C707EF" w:rsidRDefault="00C707EF" w:rsidP="00C70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07E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В течение пяти календарных дней после составления программы учреждение образования знакомит родителей (законных представителей) несовершеннолетнего с ее содержанием (под подпись) и представляет им </w:t>
      </w:r>
      <w:r w:rsidRPr="00C707EF">
        <w:rPr>
          <w:rFonts w:ascii="Times New Roman" w:hAnsi="Times New Roman" w:cs="Times New Roman"/>
          <w:sz w:val="30"/>
          <w:szCs w:val="30"/>
        </w:rPr>
        <w:t>выписку из программы.</w:t>
      </w:r>
    </w:p>
    <w:p w:rsidR="00DE53A8" w:rsidRDefault="00374E9B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4E9B">
        <w:rPr>
          <w:rFonts w:ascii="Times New Roman" w:hAnsi="Times New Roman" w:cs="Times New Roman"/>
          <w:sz w:val="30"/>
          <w:szCs w:val="30"/>
        </w:rPr>
        <w:t xml:space="preserve">ИПР в отношении несовершеннолетнего прекращается по решению руководителя учреждения образования при наличии следующих оснований: </w:t>
      </w:r>
    </w:p>
    <w:p w:rsidR="00DE53A8" w:rsidRPr="0031422A" w:rsidRDefault="00374E9B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1422A">
        <w:rPr>
          <w:rFonts w:ascii="Times New Roman" w:hAnsi="Times New Roman" w:cs="Times New Roman"/>
          <w:i/>
          <w:sz w:val="30"/>
          <w:szCs w:val="30"/>
        </w:rPr>
        <w:t xml:space="preserve">истечение срока проведения ИПР (в зависимости от категории несовершеннолетних); </w:t>
      </w:r>
    </w:p>
    <w:p w:rsidR="00DE53A8" w:rsidRPr="00DE53A8" w:rsidRDefault="00374E9B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E53A8">
        <w:rPr>
          <w:rFonts w:ascii="Times New Roman" w:hAnsi="Times New Roman" w:cs="Times New Roman"/>
          <w:i/>
          <w:sz w:val="30"/>
          <w:szCs w:val="30"/>
        </w:rPr>
        <w:t>достижение несовершеннолетним возраста восемнадцати лет;</w:t>
      </w:r>
    </w:p>
    <w:p w:rsidR="00DE53A8" w:rsidRPr="00DE53A8" w:rsidRDefault="00374E9B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E53A8">
        <w:rPr>
          <w:rFonts w:ascii="Times New Roman" w:hAnsi="Times New Roman" w:cs="Times New Roman"/>
          <w:i/>
          <w:sz w:val="30"/>
          <w:szCs w:val="30"/>
        </w:rPr>
        <w:t xml:space="preserve">избрание меры пресечения в виде заключения под стражу; </w:t>
      </w:r>
    </w:p>
    <w:p w:rsidR="00DE53A8" w:rsidRPr="00DE53A8" w:rsidRDefault="00374E9B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E53A8">
        <w:rPr>
          <w:rFonts w:ascii="Times New Roman" w:hAnsi="Times New Roman" w:cs="Times New Roman"/>
          <w:i/>
          <w:sz w:val="30"/>
          <w:szCs w:val="30"/>
        </w:rPr>
        <w:t xml:space="preserve">осуждение к наказанию в виде ареста или лишения свободы; </w:t>
      </w:r>
    </w:p>
    <w:p w:rsidR="00DE53A8" w:rsidRPr="00DE53A8" w:rsidRDefault="00374E9B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E53A8">
        <w:rPr>
          <w:rFonts w:ascii="Times New Roman" w:hAnsi="Times New Roman" w:cs="Times New Roman"/>
          <w:i/>
          <w:sz w:val="30"/>
          <w:szCs w:val="30"/>
        </w:rPr>
        <w:lastRenderedPageBreak/>
        <w:t>в случае смерти, а также в определенном законодательством порядке объявления умершим либо признания безвестно отсутствующим.</w:t>
      </w:r>
    </w:p>
    <w:p w:rsidR="000C0E7C" w:rsidRPr="00DE53A8" w:rsidRDefault="00935F33" w:rsidP="00DE5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E7C">
        <w:rPr>
          <w:rFonts w:ascii="Times New Roman" w:hAnsi="Times New Roman"/>
          <w:sz w:val="30"/>
          <w:szCs w:val="30"/>
        </w:rPr>
        <w:t>При переходе несовершеннолетнего из одного учреждения в другое по разным причинам в течение сентября (или 1 месяца со дня выбытия) «Материалы о проведении ИПР с обучающимся (ФИО)» должны быть направлены по месту нового обучения (за исключением случаев, когда ИПР про</w:t>
      </w:r>
      <w:r w:rsidR="000C0E7C" w:rsidRPr="000C0E7C">
        <w:rPr>
          <w:rFonts w:ascii="Times New Roman" w:hAnsi="Times New Roman"/>
          <w:sz w:val="30"/>
          <w:szCs w:val="30"/>
        </w:rPr>
        <w:t>водится по заявлению родителей):</w:t>
      </w:r>
    </w:p>
    <w:p w:rsidR="000C0E7C" w:rsidRPr="000C0E7C" w:rsidRDefault="000C0E7C" w:rsidP="00DE53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0E7C">
        <w:rPr>
          <w:rFonts w:ascii="Times New Roman" w:hAnsi="Times New Roman" w:cs="Times New Roman"/>
          <w:i/>
          <w:sz w:val="30"/>
          <w:szCs w:val="30"/>
        </w:rPr>
        <w:t xml:space="preserve">копии программы, </w:t>
      </w:r>
    </w:p>
    <w:p w:rsidR="000C0E7C" w:rsidRPr="000C0E7C" w:rsidRDefault="000C0E7C" w:rsidP="00DE53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0E7C">
        <w:rPr>
          <w:rFonts w:ascii="Times New Roman" w:hAnsi="Times New Roman" w:cs="Times New Roman"/>
          <w:i/>
          <w:sz w:val="30"/>
          <w:szCs w:val="30"/>
        </w:rPr>
        <w:t xml:space="preserve">психологической характеристики обучающегося, </w:t>
      </w:r>
    </w:p>
    <w:p w:rsidR="000C0E7C" w:rsidRPr="000C0E7C" w:rsidRDefault="000C0E7C" w:rsidP="00DE53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0E7C">
        <w:rPr>
          <w:rFonts w:ascii="Times New Roman" w:hAnsi="Times New Roman" w:cs="Times New Roman"/>
          <w:i/>
          <w:sz w:val="30"/>
          <w:szCs w:val="30"/>
        </w:rPr>
        <w:t xml:space="preserve">аналитических справок о результатах проделанной работы, </w:t>
      </w:r>
    </w:p>
    <w:p w:rsidR="000C0E7C" w:rsidRPr="000C0E7C" w:rsidRDefault="000C0E7C" w:rsidP="00DE53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0C0E7C">
        <w:rPr>
          <w:rFonts w:ascii="Times New Roman" w:hAnsi="Times New Roman" w:cs="Times New Roman"/>
          <w:i/>
          <w:sz w:val="30"/>
          <w:szCs w:val="30"/>
        </w:rPr>
        <w:t>иные материалы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8B5D65" w:rsidRPr="000C0E7C" w:rsidRDefault="00935F33" w:rsidP="00A3266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0E7C">
        <w:rPr>
          <w:rFonts w:ascii="Times New Roman" w:hAnsi="Times New Roman"/>
          <w:sz w:val="30"/>
          <w:szCs w:val="30"/>
        </w:rPr>
        <w:t xml:space="preserve"> Учреждение образовани</w:t>
      </w:r>
      <w:r w:rsidR="00C707EF">
        <w:rPr>
          <w:rFonts w:ascii="Times New Roman" w:hAnsi="Times New Roman"/>
          <w:sz w:val="30"/>
          <w:szCs w:val="30"/>
        </w:rPr>
        <w:t>я</w:t>
      </w:r>
      <w:r w:rsidRPr="000C0E7C">
        <w:rPr>
          <w:rFonts w:ascii="Times New Roman" w:hAnsi="Times New Roman"/>
          <w:sz w:val="30"/>
          <w:szCs w:val="30"/>
        </w:rPr>
        <w:t>, получившее документы в полном объеме, в течение 1 дня издает приказ «О продолжении ИПР с ФИО». Далее – согласно нормативным документам</w:t>
      </w:r>
      <w:r w:rsidR="00A75F39" w:rsidRPr="000C0E7C">
        <w:rPr>
          <w:rFonts w:ascii="Times New Roman" w:hAnsi="Times New Roman"/>
          <w:sz w:val="30"/>
          <w:szCs w:val="30"/>
        </w:rPr>
        <w:t>.</w:t>
      </w:r>
    </w:p>
    <w:p w:rsidR="004F69FC" w:rsidRDefault="00BC66C4" w:rsidP="0019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780C">
        <w:rPr>
          <w:rFonts w:ascii="Times New Roman" w:hAnsi="Times New Roman"/>
          <w:sz w:val="30"/>
          <w:szCs w:val="30"/>
        </w:rPr>
        <w:t>В случае принятия решения комиссией по делам несовершеннолетних о проведении комплексной реабилитации несовершеннолетне</w:t>
      </w:r>
      <w:r w:rsidR="004D37D0">
        <w:rPr>
          <w:rFonts w:ascii="Times New Roman" w:hAnsi="Times New Roman"/>
          <w:sz w:val="30"/>
          <w:szCs w:val="30"/>
        </w:rPr>
        <w:t>го</w:t>
      </w:r>
      <w:r w:rsidRPr="00E9780C">
        <w:rPr>
          <w:rFonts w:ascii="Times New Roman" w:hAnsi="Times New Roman"/>
          <w:sz w:val="30"/>
          <w:szCs w:val="30"/>
        </w:rPr>
        <w:t>, в отношении которого повторно в течение одного года рассматриваются материалы по фактам потребления им наркотических средств, психотропных веществ, их аналогов, токсических или других одурманивающих веществ, употребления алкогольных, слабоалкогольных напитков или пива необходимо организовать работу в соответствии с Положением о порядке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</w:t>
      </w:r>
      <w:r w:rsidR="00E23EDF">
        <w:rPr>
          <w:rFonts w:ascii="Times New Roman" w:hAnsi="Times New Roman"/>
          <w:sz w:val="30"/>
          <w:szCs w:val="30"/>
        </w:rPr>
        <w:t xml:space="preserve">и пива от 27.06.2017 г. </w:t>
      </w:r>
      <w:r w:rsidRPr="00E9780C">
        <w:rPr>
          <w:rFonts w:ascii="Times New Roman" w:hAnsi="Times New Roman"/>
          <w:sz w:val="30"/>
          <w:szCs w:val="30"/>
        </w:rPr>
        <w:t>№ 487</w:t>
      </w:r>
      <w:r w:rsidR="004F69FC" w:rsidRPr="00E9780C">
        <w:rPr>
          <w:rFonts w:ascii="Times New Roman" w:hAnsi="Times New Roman"/>
          <w:sz w:val="30"/>
          <w:szCs w:val="30"/>
        </w:rPr>
        <w:t xml:space="preserve"> и</w:t>
      </w:r>
      <w:r w:rsidR="004F69FC" w:rsidRPr="00E9780C">
        <w:rPr>
          <w:sz w:val="20"/>
          <w:szCs w:val="20"/>
        </w:rPr>
        <w:t xml:space="preserve"> </w:t>
      </w:r>
      <w:r w:rsidR="00286869" w:rsidRPr="00E9780C">
        <w:rPr>
          <w:rFonts w:ascii="Times New Roman" w:hAnsi="Times New Roman" w:cs="Times New Roman"/>
          <w:sz w:val="30"/>
          <w:szCs w:val="30"/>
        </w:rPr>
        <w:t>и</w:t>
      </w:r>
      <w:r w:rsidR="004F69FC" w:rsidRPr="00E9780C">
        <w:rPr>
          <w:rFonts w:ascii="Times New Roman" w:hAnsi="Times New Roman" w:cs="Times New Roman"/>
          <w:sz w:val="30"/>
          <w:szCs w:val="30"/>
        </w:rPr>
        <w:t>нструктивно-методическим письмом «Об особенностях деятельности учреждений образования по реализации норм Положения о порядке комплексной реабилитации несовершеннолетних, потребление которыми наркотических средств, психотропных веществ, их аналогов, токсиче</w:t>
      </w:r>
      <w:r w:rsidR="004D37D0">
        <w:rPr>
          <w:rFonts w:ascii="Times New Roman" w:hAnsi="Times New Roman" w:cs="Times New Roman"/>
          <w:sz w:val="30"/>
          <w:szCs w:val="30"/>
        </w:rPr>
        <w:t xml:space="preserve">ских или </w:t>
      </w:r>
      <w:r w:rsidR="004F69FC" w:rsidRPr="00E9780C">
        <w:rPr>
          <w:rFonts w:ascii="Times New Roman" w:hAnsi="Times New Roman" w:cs="Times New Roman"/>
          <w:sz w:val="30"/>
          <w:szCs w:val="30"/>
        </w:rPr>
        <w:t>других одурманивающих веществ, употребление алкогольных, слабоалкогольных напитков или пива установлены в соответствии с законодатель</w:t>
      </w:r>
      <w:r w:rsidR="00374E9B">
        <w:rPr>
          <w:rFonts w:ascii="Times New Roman" w:hAnsi="Times New Roman" w:cs="Times New Roman"/>
          <w:sz w:val="30"/>
          <w:szCs w:val="30"/>
        </w:rPr>
        <w:t xml:space="preserve">ством», утвержденным 14 декабря </w:t>
      </w:r>
      <w:r w:rsidR="004F69FC" w:rsidRPr="00E9780C">
        <w:rPr>
          <w:rFonts w:ascii="Times New Roman" w:hAnsi="Times New Roman" w:cs="Times New Roman"/>
          <w:sz w:val="30"/>
          <w:szCs w:val="30"/>
        </w:rPr>
        <w:t>2017 г.</w:t>
      </w:r>
    </w:p>
    <w:p w:rsidR="00196A3A" w:rsidRDefault="00196A3A" w:rsidP="0019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196A3A">
        <w:rPr>
          <w:rFonts w:ascii="Times New Roman" w:hAnsi="Times New Roman" w:cs="Times New Roman"/>
          <w:sz w:val="30"/>
          <w:szCs w:val="30"/>
        </w:rPr>
        <w:t>ри разработке предложений по мероприятиям первичной, основной, завершающей индивидуальной реабилитационной программы целесообразно включать мероприятия программы ИПР, которые не выполнены на день разработки для направления их в СПЦ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D68D7" w:rsidRDefault="00DD68D7" w:rsidP="00DD68D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D68D7">
        <w:rPr>
          <w:rFonts w:ascii="Times New Roman" w:hAnsi="Times New Roman"/>
          <w:sz w:val="30"/>
          <w:szCs w:val="30"/>
        </w:rPr>
        <w:t xml:space="preserve">В случае, если несовершеннолетний признан находящимся в социально опасном положении и в отношении его проводится </w:t>
      </w:r>
      <w:r>
        <w:rPr>
          <w:rFonts w:ascii="Times New Roman" w:hAnsi="Times New Roman"/>
          <w:sz w:val="30"/>
          <w:szCs w:val="30"/>
        </w:rPr>
        <w:t xml:space="preserve">индивидуальная профилактическая работа или </w:t>
      </w:r>
      <w:r w:rsidRPr="00DD68D7">
        <w:rPr>
          <w:rFonts w:ascii="Times New Roman" w:hAnsi="Times New Roman"/>
          <w:sz w:val="30"/>
          <w:szCs w:val="30"/>
        </w:rPr>
        <w:t>комплексная реабилитация, работа организуется по 2 соответству</w:t>
      </w:r>
      <w:r w:rsidR="00B65063">
        <w:rPr>
          <w:rFonts w:ascii="Times New Roman" w:hAnsi="Times New Roman"/>
          <w:sz w:val="30"/>
          <w:szCs w:val="30"/>
        </w:rPr>
        <w:t>ющим нормативным правовым актам</w:t>
      </w:r>
      <w:r w:rsidRPr="00DD68D7">
        <w:rPr>
          <w:rFonts w:ascii="Times New Roman" w:hAnsi="Times New Roman"/>
          <w:sz w:val="30"/>
          <w:szCs w:val="30"/>
        </w:rPr>
        <w:t xml:space="preserve"> с оформлением материалов (СОП и </w:t>
      </w:r>
      <w:r>
        <w:rPr>
          <w:rFonts w:ascii="Times New Roman" w:hAnsi="Times New Roman"/>
          <w:sz w:val="30"/>
          <w:szCs w:val="30"/>
        </w:rPr>
        <w:t xml:space="preserve">ИПР или </w:t>
      </w:r>
      <w:r w:rsidRPr="00DD68D7">
        <w:rPr>
          <w:rFonts w:ascii="Times New Roman" w:hAnsi="Times New Roman"/>
          <w:sz w:val="30"/>
          <w:szCs w:val="30"/>
        </w:rPr>
        <w:t>комплексная реабилитация).</w:t>
      </w:r>
    </w:p>
    <w:p w:rsidR="00047E35" w:rsidRDefault="00047E35" w:rsidP="00047E35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47E35" w:rsidRPr="00DD68D7" w:rsidRDefault="00047E35" w:rsidP="00047E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DD68D7" w:rsidRPr="00196A3A" w:rsidRDefault="00DD68D7" w:rsidP="00196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66C4" w:rsidRPr="00E9780C" w:rsidRDefault="004F69FC" w:rsidP="00196A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780C">
        <w:rPr>
          <w:rFonts w:ascii="Times New Roman" w:hAnsi="Times New Roman"/>
          <w:sz w:val="30"/>
          <w:szCs w:val="30"/>
        </w:rPr>
        <w:t xml:space="preserve">   </w:t>
      </w:r>
    </w:p>
    <w:p w:rsidR="00BC66C4" w:rsidRDefault="00BC66C4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85605" w:rsidRPr="00E9780C" w:rsidRDefault="00585605" w:rsidP="00A326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sectPr w:rsidR="00585605" w:rsidRPr="00E9780C" w:rsidSect="00FD6F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10" w:rsidRDefault="00CE5810" w:rsidP="008C6658">
      <w:pPr>
        <w:spacing w:after="0" w:line="240" w:lineRule="auto"/>
      </w:pPr>
      <w:r>
        <w:separator/>
      </w:r>
    </w:p>
  </w:endnote>
  <w:endnote w:type="continuationSeparator" w:id="0">
    <w:p w:rsidR="00CE5810" w:rsidRDefault="00CE5810" w:rsidP="008C6658">
      <w:pPr>
        <w:spacing w:after="0" w:line="240" w:lineRule="auto"/>
      </w:pPr>
      <w:r>
        <w:continuationSeparator/>
      </w:r>
    </w:p>
  </w:endnote>
  <w:endnote w:id="1">
    <w:p w:rsidR="00585605" w:rsidRDefault="00585605" w:rsidP="008C6658">
      <w:pPr>
        <w:pStyle w:val="a7"/>
      </w:pPr>
    </w:p>
    <w:p w:rsidR="00585605" w:rsidRDefault="00585605" w:rsidP="008C6658">
      <w:pPr>
        <w:pStyle w:val="a7"/>
      </w:pPr>
    </w:p>
    <w:p w:rsidR="00585605" w:rsidRDefault="00585605" w:rsidP="008C6658">
      <w:pPr>
        <w:pStyle w:val="a7"/>
      </w:pPr>
    </w:p>
    <w:p w:rsidR="00585605" w:rsidRDefault="00585605" w:rsidP="008C6658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10" w:rsidRDefault="00CE5810" w:rsidP="008C6658">
      <w:pPr>
        <w:spacing w:after="0" w:line="240" w:lineRule="auto"/>
      </w:pPr>
      <w:r>
        <w:separator/>
      </w:r>
    </w:p>
  </w:footnote>
  <w:footnote w:type="continuationSeparator" w:id="0">
    <w:p w:rsidR="00CE5810" w:rsidRDefault="00CE5810" w:rsidP="008C6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E"/>
    <w:rsid w:val="00047E35"/>
    <w:rsid w:val="00052FCF"/>
    <w:rsid w:val="000C0E7C"/>
    <w:rsid w:val="00196A3A"/>
    <w:rsid w:val="00245894"/>
    <w:rsid w:val="00286869"/>
    <w:rsid w:val="002C767E"/>
    <w:rsid w:val="0031422A"/>
    <w:rsid w:val="00374E9B"/>
    <w:rsid w:val="003C3B30"/>
    <w:rsid w:val="003F5EDB"/>
    <w:rsid w:val="00404EAF"/>
    <w:rsid w:val="00460529"/>
    <w:rsid w:val="004D37D0"/>
    <w:rsid w:val="004E583C"/>
    <w:rsid w:val="004F69FC"/>
    <w:rsid w:val="00563864"/>
    <w:rsid w:val="00585605"/>
    <w:rsid w:val="00595E4B"/>
    <w:rsid w:val="00633F54"/>
    <w:rsid w:val="007672DC"/>
    <w:rsid w:val="007D6D53"/>
    <w:rsid w:val="008011EB"/>
    <w:rsid w:val="00886F81"/>
    <w:rsid w:val="008B5D65"/>
    <w:rsid w:val="008C6658"/>
    <w:rsid w:val="00935F33"/>
    <w:rsid w:val="00A32662"/>
    <w:rsid w:val="00A75F39"/>
    <w:rsid w:val="00AB293C"/>
    <w:rsid w:val="00B11696"/>
    <w:rsid w:val="00B65063"/>
    <w:rsid w:val="00B65627"/>
    <w:rsid w:val="00BB233A"/>
    <w:rsid w:val="00BB7CC7"/>
    <w:rsid w:val="00BC66C4"/>
    <w:rsid w:val="00C707EF"/>
    <w:rsid w:val="00CE5810"/>
    <w:rsid w:val="00D2109F"/>
    <w:rsid w:val="00D2725F"/>
    <w:rsid w:val="00D3677B"/>
    <w:rsid w:val="00D87E8B"/>
    <w:rsid w:val="00DB64E4"/>
    <w:rsid w:val="00DD68D7"/>
    <w:rsid w:val="00DE53A8"/>
    <w:rsid w:val="00E23EDF"/>
    <w:rsid w:val="00E9780C"/>
    <w:rsid w:val="00FD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B6FF"/>
  <w15:chartTrackingRefBased/>
  <w15:docId w15:val="{94EB423D-6484-48C6-A6FA-F95A4279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DC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8C665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6658"/>
    <w:rPr>
      <w:rFonts w:ascii="Times New Roman" w:eastAsia="Calibri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D2725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2725F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2725F"/>
    <w:rPr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D2725F"/>
    <w:rPr>
      <w:vertAlign w:val="superscript"/>
    </w:rPr>
  </w:style>
  <w:style w:type="paragraph" w:customStyle="1" w:styleId="newncpi">
    <w:name w:val="newncpi"/>
    <w:basedOn w:val="a"/>
    <w:rsid w:val="003F5ED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cp:lastPrinted>2020-10-29T08:24:00Z</cp:lastPrinted>
  <dcterms:created xsi:type="dcterms:W3CDTF">2020-11-10T07:13:00Z</dcterms:created>
  <dcterms:modified xsi:type="dcterms:W3CDTF">2020-11-10T07:18:00Z</dcterms:modified>
</cp:coreProperties>
</file>